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F9" w:rsidRDefault="00BB6FE4" w:rsidP="009841F9">
      <w:pPr>
        <w:rPr>
          <w:rFonts w:asciiTheme="minorHAnsi" w:hAnsiTheme="minorHAnsi"/>
          <w:sz w:val="16"/>
          <w:szCs w:val="16"/>
        </w:rPr>
      </w:pPr>
      <w:r>
        <w:rPr>
          <w:rFonts w:asciiTheme="minorHAnsi" w:hAnsiTheme="minorHAnsi"/>
          <w:sz w:val="16"/>
          <w:szCs w:val="16"/>
        </w:rPr>
        <w:t>February 18</w:t>
      </w:r>
      <w:r w:rsidR="0078630B">
        <w:rPr>
          <w:rFonts w:asciiTheme="minorHAnsi" w:hAnsiTheme="minorHAnsi"/>
          <w:sz w:val="16"/>
          <w:szCs w:val="16"/>
        </w:rPr>
        <w:t>, 2018</w:t>
      </w:r>
      <w:r w:rsidR="009841F9">
        <w:rPr>
          <w:rFonts w:asciiTheme="minorHAnsi" w:hAnsiTheme="minorHAnsi"/>
          <w:sz w:val="16"/>
          <w:szCs w:val="16"/>
        </w:rPr>
        <w:t xml:space="preserve">                      </w:t>
      </w:r>
      <w:r w:rsidR="009841F9">
        <w:rPr>
          <w:rFonts w:asciiTheme="minorHAnsi" w:hAnsiTheme="minorHAnsi"/>
          <w:sz w:val="16"/>
          <w:szCs w:val="16"/>
        </w:rPr>
        <w:tab/>
        <w:t xml:space="preserve">                      </w:t>
      </w:r>
      <w:r w:rsidR="009841F9">
        <w:rPr>
          <w:rFonts w:asciiTheme="minorHAnsi" w:hAnsiTheme="minorHAnsi"/>
          <w:sz w:val="16"/>
          <w:szCs w:val="16"/>
        </w:rPr>
        <w:tab/>
      </w:r>
      <w:r w:rsidR="009841F9">
        <w:rPr>
          <w:rFonts w:asciiTheme="minorHAnsi" w:hAnsiTheme="minorHAnsi"/>
          <w:sz w:val="16"/>
          <w:szCs w:val="16"/>
        </w:rPr>
        <w:tab/>
        <w:t xml:space="preserve">                </w:t>
      </w:r>
      <w:r w:rsidR="00AD470B">
        <w:rPr>
          <w:rFonts w:asciiTheme="minorHAnsi" w:hAnsiTheme="minorHAnsi"/>
          <w:sz w:val="16"/>
          <w:szCs w:val="16"/>
        </w:rPr>
        <w:t xml:space="preserve">                </w:t>
      </w:r>
      <w:r w:rsidR="009841F9">
        <w:rPr>
          <w:rFonts w:asciiTheme="minorHAnsi" w:hAnsiTheme="minorHAnsi"/>
          <w:sz w:val="16"/>
          <w:szCs w:val="16"/>
        </w:rPr>
        <w:t xml:space="preserve">Faith Baptist Church </w:t>
      </w:r>
    </w:p>
    <w:p w:rsidR="009841F9" w:rsidRDefault="00BB6FE4" w:rsidP="009841F9">
      <w:pPr>
        <w:rPr>
          <w:rFonts w:asciiTheme="minorHAnsi" w:hAnsiTheme="minorHAnsi"/>
          <w:sz w:val="16"/>
          <w:szCs w:val="16"/>
        </w:rPr>
      </w:pPr>
      <w:r>
        <w:rPr>
          <w:rFonts w:asciiTheme="minorHAnsi" w:hAnsiTheme="minorHAnsi"/>
          <w:sz w:val="16"/>
          <w:szCs w:val="16"/>
        </w:rPr>
        <w:t>The Vision</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9841F9">
        <w:rPr>
          <w:rFonts w:asciiTheme="minorHAnsi" w:hAnsiTheme="minorHAnsi"/>
          <w:sz w:val="16"/>
          <w:szCs w:val="16"/>
        </w:rPr>
        <w:t>Matt Culbertson, Senior Pastor</w:t>
      </w:r>
    </w:p>
    <w:p w:rsidR="001A1C88" w:rsidRDefault="001A1C88" w:rsidP="009841F9">
      <w:pPr>
        <w:rPr>
          <w:rFonts w:asciiTheme="minorHAnsi" w:hAnsiTheme="minorHAnsi"/>
          <w:sz w:val="16"/>
          <w:szCs w:val="16"/>
        </w:rPr>
      </w:pPr>
    </w:p>
    <w:p w:rsidR="001A1C88" w:rsidRPr="001A1C88" w:rsidRDefault="001A1C88" w:rsidP="001A1C88">
      <w:pPr>
        <w:jc w:val="center"/>
        <w:rPr>
          <w:rFonts w:asciiTheme="minorHAnsi" w:hAnsiTheme="minorHAnsi"/>
          <w:b/>
          <w:sz w:val="22"/>
          <w:szCs w:val="22"/>
        </w:rPr>
      </w:pPr>
      <w:r w:rsidRPr="001A1C88">
        <w:rPr>
          <w:rFonts w:asciiTheme="minorHAnsi" w:hAnsiTheme="minorHAnsi"/>
          <w:b/>
          <w:sz w:val="22"/>
          <w:szCs w:val="22"/>
        </w:rPr>
        <w:t>“I Will Build My Church”</w:t>
      </w:r>
    </w:p>
    <w:p w:rsidR="001A1C88" w:rsidRPr="001A1C88" w:rsidRDefault="001A1C88" w:rsidP="001A1C88">
      <w:pPr>
        <w:jc w:val="center"/>
        <w:rPr>
          <w:rFonts w:asciiTheme="minorHAnsi" w:hAnsiTheme="minorHAnsi"/>
          <w:b/>
          <w:sz w:val="22"/>
          <w:szCs w:val="22"/>
        </w:rPr>
      </w:pPr>
      <w:r w:rsidRPr="001A1C88">
        <w:rPr>
          <w:rFonts w:asciiTheme="minorHAnsi" w:hAnsiTheme="minorHAnsi"/>
          <w:b/>
          <w:sz w:val="22"/>
          <w:szCs w:val="22"/>
        </w:rPr>
        <w:t>Matthew 16:13-27</w:t>
      </w:r>
    </w:p>
    <w:p w:rsidR="00223F31" w:rsidRDefault="00223F31" w:rsidP="009841F9">
      <w:pPr>
        <w:pStyle w:val="ListParagraph"/>
        <w:ind w:left="0"/>
        <w:jc w:val="center"/>
        <w:rPr>
          <w:rFonts w:asciiTheme="minorHAnsi" w:hAnsiTheme="minorHAnsi"/>
          <w:b/>
          <w:sz w:val="22"/>
          <w:szCs w:val="22"/>
        </w:rPr>
      </w:pPr>
    </w:p>
    <w:p w:rsidR="001A1C88" w:rsidRDefault="001A1C88" w:rsidP="001A1C88">
      <w:pPr>
        <w:pStyle w:val="ListParagraph"/>
        <w:ind w:left="0"/>
        <w:rPr>
          <w:rFonts w:asciiTheme="minorHAnsi" w:hAnsiTheme="minorHAnsi"/>
          <w:b/>
          <w:sz w:val="22"/>
          <w:szCs w:val="22"/>
        </w:rPr>
      </w:pPr>
      <w:r>
        <w:rPr>
          <w:rFonts w:asciiTheme="minorHAnsi" w:hAnsiTheme="minorHAnsi"/>
          <w:b/>
          <w:sz w:val="22"/>
          <w:szCs w:val="22"/>
        </w:rPr>
        <w:t>Vision</w:t>
      </w:r>
    </w:p>
    <w:p w:rsidR="001A1C88" w:rsidRDefault="001A1C88" w:rsidP="001A1C88">
      <w:pPr>
        <w:pStyle w:val="ListParagraph"/>
        <w:ind w:left="0"/>
        <w:rPr>
          <w:rFonts w:asciiTheme="minorHAnsi" w:hAnsiTheme="minorHAnsi"/>
          <w:sz w:val="16"/>
          <w:szCs w:val="16"/>
        </w:rPr>
      </w:pPr>
      <w:r>
        <w:rPr>
          <w:rFonts w:asciiTheme="minorHAnsi" w:hAnsiTheme="minorHAnsi"/>
          <w:sz w:val="16"/>
          <w:szCs w:val="16"/>
        </w:rPr>
        <w:tab/>
        <w:t>(Proverbs 29:18; Matthew 16:15-17)</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Pr="001A1C88" w:rsidRDefault="001A1C88" w:rsidP="001A1C88">
      <w:pPr>
        <w:pStyle w:val="ListParagraph"/>
        <w:ind w:left="0"/>
        <w:rPr>
          <w:rFonts w:asciiTheme="minorHAnsi" w:hAnsiTheme="minorHAnsi"/>
          <w:b/>
          <w:sz w:val="22"/>
          <w:szCs w:val="22"/>
        </w:rPr>
      </w:pPr>
      <w:r w:rsidRPr="001A1C88">
        <w:rPr>
          <w:rFonts w:asciiTheme="minorHAnsi" w:hAnsiTheme="minorHAnsi"/>
          <w:b/>
          <w:sz w:val="22"/>
          <w:szCs w:val="22"/>
        </w:rPr>
        <w:t>1. God will give his vision to His ____________________.</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(Matthew 16:13-17; Jeremiah 29:11-13; Psalm 119:18)</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Pr="001A1C88" w:rsidRDefault="001A1C88" w:rsidP="001A1C88">
      <w:pPr>
        <w:pStyle w:val="ListParagraph"/>
        <w:ind w:left="0"/>
        <w:rPr>
          <w:rFonts w:asciiTheme="minorHAnsi" w:hAnsiTheme="minorHAnsi"/>
          <w:b/>
          <w:sz w:val="22"/>
          <w:szCs w:val="22"/>
        </w:rPr>
      </w:pPr>
      <w:r w:rsidRPr="001A1C88">
        <w:rPr>
          <w:rFonts w:asciiTheme="minorHAnsi" w:hAnsiTheme="minorHAnsi"/>
          <w:b/>
          <w:sz w:val="22"/>
          <w:szCs w:val="22"/>
        </w:rPr>
        <w:t xml:space="preserve">2. God </w:t>
      </w:r>
      <w:proofErr w:type="gramStart"/>
      <w:r w:rsidRPr="001A1C88">
        <w:rPr>
          <w:rFonts w:asciiTheme="minorHAnsi" w:hAnsiTheme="minorHAnsi"/>
          <w:b/>
          <w:sz w:val="22"/>
          <w:szCs w:val="22"/>
        </w:rPr>
        <w:t>will</w:t>
      </w:r>
      <w:proofErr w:type="gramEnd"/>
      <w:r w:rsidRPr="001A1C88">
        <w:rPr>
          <w:rFonts w:asciiTheme="minorHAnsi" w:hAnsiTheme="minorHAnsi"/>
          <w:b/>
          <w:sz w:val="22"/>
          <w:szCs w:val="22"/>
        </w:rPr>
        <w:t xml:space="preserve"> _________________ His church.</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(Matthew 16:18-19; Ephesians 3:20-21)</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Pr="001A1C88" w:rsidRDefault="001A1C88" w:rsidP="001A1C88">
      <w:pPr>
        <w:pStyle w:val="ListParagraph"/>
        <w:ind w:left="0"/>
        <w:rPr>
          <w:rFonts w:asciiTheme="minorHAnsi" w:hAnsiTheme="minorHAnsi"/>
          <w:b/>
          <w:sz w:val="22"/>
          <w:szCs w:val="22"/>
        </w:rPr>
      </w:pPr>
      <w:r w:rsidRPr="001A1C88">
        <w:rPr>
          <w:rFonts w:asciiTheme="minorHAnsi" w:hAnsiTheme="minorHAnsi"/>
          <w:b/>
          <w:sz w:val="22"/>
          <w:szCs w:val="22"/>
        </w:rPr>
        <w:t xml:space="preserve">3. God </w:t>
      </w:r>
      <w:proofErr w:type="gramStart"/>
      <w:r w:rsidRPr="001A1C88">
        <w:rPr>
          <w:rFonts w:asciiTheme="minorHAnsi" w:hAnsiTheme="minorHAnsi"/>
          <w:b/>
          <w:sz w:val="22"/>
          <w:szCs w:val="22"/>
        </w:rPr>
        <w:t>will</w:t>
      </w:r>
      <w:proofErr w:type="gramEnd"/>
      <w:r w:rsidRPr="001A1C88">
        <w:rPr>
          <w:rFonts w:asciiTheme="minorHAnsi" w:hAnsiTheme="minorHAnsi"/>
          <w:b/>
          <w:sz w:val="22"/>
          <w:szCs w:val="22"/>
        </w:rPr>
        <w:t xml:space="preserve"> __________________ His church.</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(Matthew 16:18; Ephesians 6:11-13, 17-19)</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Pr="001A1C88" w:rsidRDefault="001A1C88" w:rsidP="001A1C88">
      <w:pPr>
        <w:pStyle w:val="ListParagraph"/>
        <w:ind w:left="0"/>
        <w:rPr>
          <w:rFonts w:asciiTheme="minorHAnsi" w:hAnsiTheme="minorHAnsi"/>
          <w:b/>
          <w:sz w:val="22"/>
          <w:szCs w:val="22"/>
        </w:rPr>
      </w:pPr>
      <w:r w:rsidRPr="001A1C88">
        <w:rPr>
          <w:rFonts w:asciiTheme="minorHAnsi" w:hAnsiTheme="minorHAnsi"/>
          <w:b/>
          <w:sz w:val="22"/>
          <w:szCs w:val="22"/>
        </w:rPr>
        <w:t xml:space="preserve">4. God </w:t>
      </w:r>
      <w:proofErr w:type="gramStart"/>
      <w:r w:rsidRPr="001A1C88">
        <w:rPr>
          <w:rFonts w:asciiTheme="minorHAnsi" w:hAnsiTheme="minorHAnsi"/>
          <w:b/>
          <w:sz w:val="22"/>
          <w:szCs w:val="22"/>
        </w:rPr>
        <w:t>will</w:t>
      </w:r>
      <w:proofErr w:type="gramEnd"/>
      <w:r w:rsidRPr="001A1C88">
        <w:rPr>
          <w:rFonts w:asciiTheme="minorHAnsi" w:hAnsiTheme="minorHAnsi"/>
          <w:b/>
          <w:sz w:val="22"/>
          <w:szCs w:val="22"/>
        </w:rPr>
        <w:t xml:space="preserve"> __________________ His church.</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(Matthew 16:19; 1 John 5:4-5; Ephesians 4:1-3)</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Pr="001A1C88" w:rsidRDefault="001A1C88" w:rsidP="001A1C88">
      <w:pPr>
        <w:pStyle w:val="ListParagraph"/>
        <w:ind w:left="0"/>
        <w:rPr>
          <w:rFonts w:asciiTheme="minorHAnsi" w:hAnsiTheme="minorHAnsi"/>
          <w:b/>
          <w:sz w:val="22"/>
          <w:szCs w:val="22"/>
        </w:rPr>
      </w:pPr>
      <w:r w:rsidRPr="001A1C88">
        <w:rPr>
          <w:rFonts w:asciiTheme="minorHAnsi" w:hAnsiTheme="minorHAnsi"/>
          <w:b/>
          <w:sz w:val="22"/>
          <w:szCs w:val="22"/>
        </w:rPr>
        <w:t>Be careful, be prayerful, be _____________________!</w:t>
      </w:r>
    </w:p>
    <w:p w:rsidR="001A1C88" w:rsidRP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(Matthew 16:23-27)</w:t>
      </w:r>
    </w:p>
    <w:p w:rsidR="009811EE" w:rsidRPr="00C94D9E" w:rsidRDefault="009811EE" w:rsidP="00010815">
      <w:pPr>
        <w:rPr>
          <w:rFonts w:asciiTheme="minorHAnsi" w:hAnsiTheme="minorHAnsi"/>
          <w:i/>
          <w:sz w:val="16"/>
          <w:szCs w:val="16"/>
        </w:rPr>
      </w:pPr>
    </w:p>
    <w:p w:rsidR="00010815" w:rsidRDefault="00010815" w:rsidP="00010815">
      <w:pPr>
        <w:rPr>
          <w:rFonts w:asciiTheme="minorHAnsi" w:hAnsiTheme="minorHAnsi"/>
          <w:sz w:val="16"/>
          <w:szCs w:val="16"/>
        </w:rPr>
      </w:pPr>
    </w:p>
    <w:p w:rsidR="00C94D9E" w:rsidRDefault="00C94D9E" w:rsidP="00010815">
      <w:pPr>
        <w:rPr>
          <w:rFonts w:asciiTheme="minorHAnsi" w:hAnsiTheme="minorHAnsi"/>
          <w:sz w:val="16"/>
          <w:szCs w:val="16"/>
        </w:rPr>
      </w:pPr>
    </w:p>
    <w:p w:rsidR="00A14032" w:rsidRDefault="00A14032" w:rsidP="00010815">
      <w:pPr>
        <w:rPr>
          <w:rFonts w:asciiTheme="minorHAnsi" w:hAnsiTheme="minorHAnsi"/>
          <w:sz w:val="16"/>
          <w:szCs w:val="16"/>
        </w:rPr>
      </w:pPr>
    </w:p>
    <w:p w:rsidR="00A14032" w:rsidRDefault="00A14032" w:rsidP="00010815">
      <w:pPr>
        <w:rPr>
          <w:rFonts w:asciiTheme="minorHAnsi" w:hAnsiTheme="minorHAnsi"/>
          <w:sz w:val="16"/>
          <w:szCs w:val="16"/>
        </w:rPr>
      </w:pPr>
    </w:p>
    <w:p w:rsidR="00A14032" w:rsidRDefault="00A14032" w:rsidP="00010815">
      <w:pPr>
        <w:rPr>
          <w:rFonts w:asciiTheme="minorHAnsi" w:hAnsiTheme="minorHAnsi"/>
          <w:sz w:val="16"/>
          <w:szCs w:val="16"/>
        </w:rPr>
      </w:pPr>
    </w:p>
    <w:p w:rsidR="00A14032" w:rsidRDefault="00A14032" w:rsidP="00010815">
      <w:pPr>
        <w:rPr>
          <w:rFonts w:asciiTheme="minorHAnsi" w:hAnsiTheme="minorHAnsi"/>
          <w:sz w:val="16"/>
          <w:szCs w:val="16"/>
        </w:rPr>
      </w:pPr>
    </w:p>
    <w:p w:rsidR="00A14032" w:rsidRDefault="00A14032" w:rsidP="00A14032">
      <w:pPr>
        <w:rPr>
          <w:rFonts w:asciiTheme="minorHAnsi" w:hAnsiTheme="minorHAnsi"/>
          <w:sz w:val="16"/>
          <w:szCs w:val="16"/>
        </w:rPr>
      </w:pPr>
      <w:r>
        <w:rPr>
          <w:rFonts w:asciiTheme="minorHAnsi" w:hAnsiTheme="minorHAnsi"/>
          <w:sz w:val="16"/>
          <w:szCs w:val="16"/>
        </w:rPr>
        <w:lastRenderedPageBreak/>
        <w:t xml:space="preserve">February 18,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A14032" w:rsidRDefault="00A14032" w:rsidP="00A14032">
      <w:pPr>
        <w:rPr>
          <w:rFonts w:asciiTheme="minorHAnsi" w:hAnsiTheme="minorHAnsi"/>
          <w:sz w:val="16"/>
          <w:szCs w:val="16"/>
        </w:rPr>
      </w:pPr>
      <w:r>
        <w:rPr>
          <w:rFonts w:asciiTheme="minorHAnsi" w:hAnsiTheme="minorHAnsi"/>
          <w:sz w:val="16"/>
          <w:szCs w:val="16"/>
        </w:rPr>
        <w:t>The Vision</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Matt Culbertson, Senior Pastor</w:t>
      </w:r>
    </w:p>
    <w:p w:rsidR="00A14032" w:rsidRDefault="00A14032" w:rsidP="00A14032">
      <w:pPr>
        <w:rPr>
          <w:rFonts w:asciiTheme="minorHAnsi" w:hAnsiTheme="minorHAnsi"/>
          <w:sz w:val="16"/>
          <w:szCs w:val="16"/>
        </w:rPr>
      </w:pPr>
    </w:p>
    <w:p w:rsidR="00A14032" w:rsidRPr="001A1C88" w:rsidRDefault="00A14032" w:rsidP="00A14032">
      <w:pPr>
        <w:jc w:val="center"/>
        <w:rPr>
          <w:rFonts w:asciiTheme="minorHAnsi" w:hAnsiTheme="minorHAnsi"/>
          <w:b/>
          <w:sz w:val="22"/>
          <w:szCs w:val="22"/>
        </w:rPr>
      </w:pPr>
      <w:r w:rsidRPr="001A1C88">
        <w:rPr>
          <w:rFonts w:asciiTheme="minorHAnsi" w:hAnsiTheme="minorHAnsi"/>
          <w:b/>
          <w:sz w:val="22"/>
          <w:szCs w:val="22"/>
        </w:rPr>
        <w:t>“I Will Build My Church”</w:t>
      </w:r>
    </w:p>
    <w:p w:rsidR="00A14032" w:rsidRPr="001A1C88" w:rsidRDefault="00A14032" w:rsidP="00A14032">
      <w:pPr>
        <w:jc w:val="center"/>
        <w:rPr>
          <w:rFonts w:asciiTheme="minorHAnsi" w:hAnsiTheme="minorHAnsi"/>
          <w:b/>
          <w:sz w:val="22"/>
          <w:szCs w:val="22"/>
        </w:rPr>
      </w:pPr>
      <w:r w:rsidRPr="001A1C88">
        <w:rPr>
          <w:rFonts w:asciiTheme="minorHAnsi" w:hAnsiTheme="minorHAnsi"/>
          <w:b/>
          <w:sz w:val="22"/>
          <w:szCs w:val="22"/>
        </w:rPr>
        <w:t>Matthew 16:13-27</w:t>
      </w:r>
    </w:p>
    <w:p w:rsidR="00A14032" w:rsidRDefault="00A14032" w:rsidP="00A14032">
      <w:pPr>
        <w:pStyle w:val="ListParagraph"/>
        <w:ind w:left="0"/>
        <w:jc w:val="center"/>
        <w:rPr>
          <w:rFonts w:asciiTheme="minorHAnsi" w:hAnsiTheme="minorHAnsi"/>
          <w:b/>
          <w:sz w:val="22"/>
          <w:szCs w:val="22"/>
        </w:rPr>
      </w:pPr>
    </w:p>
    <w:p w:rsidR="00A14032" w:rsidRDefault="00A14032" w:rsidP="00A14032">
      <w:pPr>
        <w:pStyle w:val="ListParagraph"/>
        <w:ind w:left="0"/>
        <w:rPr>
          <w:rFonts w:asciiTheme="minorHAnsi" w:hAnsiTheme="minorHAnsi"/>
          <w:b/>
          <w:sz w:val="22"/>
          <w:szCs w:val="22"/>
        </w:rPr>
      </w:pPr>
      <w:r>
        <w:rPr>
          <w:rFonts w:asciiTheme="minorHAnsi" w:hAnsiTheme="minorHAnsi"/>
          <w:b/>
          <w:sz w:val="22"/>
          <w:szCs w:val="22"/>
        </w:rPr>
        <w:t>Vision</w:t>
      </w:r>
    </w:p>
    <w:p w:rsidR="00A14032" w:rsidRDefault="00A14032" w:rsidP="00A14032">
      <w:pPr>
        <w:pStyle w:val="ListParagraph"/>
        <w:ind w:left="0"/>
        <w:rPr>
          <w:rFonts w:asciiTheme="minorHAnsi" w:hAnsiTheme="minorHAnsi"/>
          <w:sz w:val="16"/>
          <w:szCs w:val="16"/>
        </w:rPr>
      </w:pPr>
      <w:r>
        <w:rPr>
          <w:rFonts w:asciiTheme="minorHAnsi" w:hAnsiTheme="minorHAnsi"/>
          <w:sz w:val="16"/>
          <w:szCs w:val="16"/>
        </w:rPr>
        <w:tab/>
        <w:t>(Proverbs 29:18; Matthew 16:15-17)</w:t>
      </w: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Pr="001A1C88" w:rsidRDefault="00A14032" w:rsidP="00A14032">
      <w:pPr>
        <w:pStyle w:val="ListParagraph"/>
        <w:ind w:left="0"/>
        <w:rPr>
          <w:rFonts w:asciiTheme="minorHAnsi" w:hAnsiTheme="minorHAnsi"/>
          <w:b/>
          <w:sz w:val="22"/>
          <w:szCs w:val="22"/>
        </w:rPr>
      </w:pPr>
      <w:r w:rsidRPr="001A1C88">
        <w:rPr>
          <w:rFonts w:asciiTheme="minorHAnsi" w:hAnsiTheme="minorHAnsi"/>
          <w:b/>
          <w:sz w:val="22"/>
          <w:szCs w:val="22"/>
        </w:rPr>
        <w:t>1. God will give his vision to His ____________________.</w:t>
      </w:r>
    </w:p>
    <w:p w:rsidR="00A14032" w:rsidRDefault="00A14032" w:rsidP="00A14032">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(Matthew 16:13-17; Jeremiah 29:11-13; Psalm 119:18)</w:t>
      </w: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Pr="001A1C88" w:rsidRDefault="00A14032" w:rsidP="00A14032">
      <w:pPr>
        <w:pStyle w:val="ListParagraph"/>
        <w:ind w:left="0"/>
        <w:rPr>
          <w:rFonts w:asciiTheme="minorHAnsi" w:hAnsiTheme="minorHAnsi"/>
          <w:b/>
          <w:sz w:val="22"/>
          <w:szCs w:val="22"/>
        </w:rPr>
      </w:pPr>
      <w:r w:rsidRPr="001A1C88">
        <w:rPr>
          <w:rFonts w:asciiTheme="minorHAnsi" w:hAnsiTheme="minorHAnsi"/>
          <w:b/>
          <w:sz w:val="22"/>
          <w:szCs w:val="22"/>
        </w:rPr>
        <w:t xml:space="preserve">2. God </w:t>
      </w:r>
      <w:proofErr w:type="gramStart"/>
      <w:r w:rsidRPr="001A1C88">
        <w:rPr>
          <w:rFonts w:asciiTheme="minorHAnsi" w:hAnsiTheme="minorHAnsi"/>
          <w:b/>
          <w:sz w:val="22"/>
          <w:szCs w:val="22"/>
        </w:rPr>
        <w:t>will</w:t>
      </w:r>
      <w:proofErr w:type="gramEnd"/>
      <w:r w:rsidRPr="001A1C88">
        <w:rPr>
          <w:rFonts w:asciiTheme="minorHAnsi" w:hAnsiTheme="minorHAnsi"/>
          <w:b/>
          <w:sz w:val="22"/>
          <w:szCs w:val="22"/>
        </w:rPr>
        <w:t xml:space="preserve"> _________________ His church.</w:t>
      </w:r>
    </w:p>
    <w:p w:rsidR="00A14032" w:rsidRDefault="00A14032" w:rsidP="00A14032">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(Matthew 16:18-19; Ephesians 3:20-21)</w:t>
      </w: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Pr="001A1C88" w:rsidRDefault="00A14032" w:rsidP="00A14032">
      <w:pPr>
        <w:pStyle w:val="ListParagraph"/>
        <w:ind w:left="0"/>
        <w:rPr>
          <w:rFonts w:asciiTheme="minorHAnsi" w:hAnsiTheme="minorHAnsi"/>
          <w:b/>
          <w:sz w:val="22"/>
          <w:szCs w:val="22"/>
        </w:rPr>
      </w:pPr>
      <w:r w:rsidRPr="001A1C88">
        <w:rPr>
          <w:rFonts w:asciiTheme="minorHAnsi" w:hAnsiTheme="minorHAnsi"/>
          <w:b/>
          <w:sz w:val="22"/>
          <w:szCs w:val="22"/>
        </w:rPr>
        <w:t xml:space="preserve">3. God </w:t>
      </w:r>
      <w:proofErr w:type="gramStart"/>
      <w:r w:rsidRPr="001A1C88">
        <w:rPr>
          <w:rFonts w:asciiTheme="minorHAnsi" w:hAnsiTheme="minorHAnsi"/>
          <w:b/>
          <w:sz w:val="22"/>
          <w:szCs w:val="22"/>
        </w:rPr>
        <w:t>will</w:t>
      </w:r>
      <w:proofErr w:type="gramEnd"/>
      <w:r w:rsidRPr="001A1C88">
        <w:rPr>
          <w:rFonts w:asciiTheme="minorHAnsi" w:hAnsiTheme="minorHAnsi"/>
          <w:b/>
          <w:sz w:val="22"/>
          <w:szCs w:val="22"/>
        </w:rPr>
        <w:t xml:space="preserve"> __________________ His church.</w:t>
      </w:r>
    </w:p>
    <w:p w:rsidR="00A14032" w:rsidRDefault="00A14032" w:rsidP="00A14032">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(Matthew 16:18; Ephesians 6:11-13, 17-19)</w:t>
      </w: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Pr="001A1C88" w:rsidRDefault="00A14032" w:rsidP="00A14032">
      <w:pPr>
        <w:pStyle w:val="ListParagraph"/>
        <w:ind w:left="0"/>
        <w:rPr>
          <w:rFonts w:asciiTheme="minorHAnsi" w:hAnsiTheme="minorHAnsi"/>
          <w:b/>
          <w:sz w:val="22"/>
          <w:szCs w:val="22"/>
        </w:rPr>
      </w:pPr>
      <w:r w:rsidRPr="001A1C88">
        <w:rPr>
          <w:rFonts w:asciiTheme="minorHAnsi" w:hAnsiTheme="minorHAnsi"/>
          <w:b/>
          <w:sz w:val="22"/>
          <w:szCs w:val="22"/>
        </w:rPr>
        <w:t xml:space="preserve">4. God </w:t>
      </w:r>
      <w:proofErr w:type="gramStart"/>
      <w:r w:rsidRPr="001A1C88">
        <w:rPr>
          <w:rFonts w:asciiTheme="minorHAnsi" w:hAnsiTheme="minorHAnsi"/>
          <w:b/>
          <w:sz w:val="22"/>
          <w:szCs w:val="22"/>
        </w:rPr>
        <w:t>will</w:t>
      </w:r>
      <w:proofErr w:type="gramEnd"/>
      <w:r w:rsidRPr="001A1C88">
        <w:rPr>
          <w:rFonts w:asciiTheme="minorHAnsi" w:hAnsiTheme="minorHAnsi"/>
          <w:b/>
          <w:sz w:val="22"/>
          <w:szCs w:val="22"/>
        </w:rPr>
        <w:t xml:space="preserve"> __________________ His church.</w:t>
      </w:r>
    </w:p>
    <w:p w:rsidR="00A14032" w:rsidRDefault="00A14032" w:rsidP="00A14032">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(Matthew 16:19; 1 John 5:4-5; Ephesians 4:1-3)</w:t>
      </w: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Default="00A14032" w:rsidP="00A14032">
      <w:pPr>
        <w:pStyle w:val="ListParagraph"/>
        <w:ind w:left="0"/>
        <w:rPr>
          <w:rFonts w:asciiTheme="minorHAnsi" w:hAnsiTheme="minorHAnsi"/>
          <w:sz w:val="16"/>
          <w:szCs w:val="16"/>
        </w:rPr>
      </w:pPr>
    </w:p>
    <w:p w:rsidR="00A14032" w:rsidRPr="001A1C88" w:rsidRDefault="00A14032" w:rsidP="00A14032">
      <w:pPr>
        <w:pStyle w:val="ListParagraph"/>
        <w:ind w:left="0"/>
        <w:rPr>
          <w:rFonts w:asciiTheme="minorHAnsi" w:hAnsiTheme="minorHAnsi"/>
          <w:b/>
          <w:sz w:val="22"/>
          <w:szCs w:val="22"/>
        </w:rPr>
      </w:pPr>
      <w:r w:rsidRPr="001A1C88">
        <w:rPr>
          <w:rFonts w:asciiTheme="minorHAnsi" w:hAnsiTheme="minorHAnsi"/>
          <w:b/>
          <w:sz w:val="22"/>
          <w:szCs w:val="22"/>
        </w:rPr>
        <w:t>Be careful, be prayerful, be _____________________!</w:t>
      </w:r>
    </w:p>
    <w:p w:rsidR="00A14032" w:rsidRPr="001A1C88" w:rsidRDefault="00A14032" w:rsidP="00A14032">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(Matthew 16:23-27)</w:t>
      </w: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lastRenderedPageBreak/>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proofErr w:type="gramEnd"/>
      <w:r w:rsidRPr="00BB6FE4">
        <w:rPr>
          <w:rFonts w:ascii="Helvetica" w:hAnsi="Helvetica" w:cs="Helvetica"/>
          <w:b/>
          <w:color w:val="000000"/>
          <w:sz w:val="21"/>
          <w:szCs w:val="21"/>
        </w:rPr>
        <w:t xml:space="preserve">  Reading Guide for February 19 – February 26, 2018</w:t>
      </w:r>
    </w:p>
    <w:p w:rsidR="00BB6FE4" w:rsidRPr="00BB6FE4" w:rsidRDefault="00BB6FE4" w:rsidP="00BB6FE4">
      <w:pPr>
        <w:rPr>
          <w:rFonts w:ascii="Helvetica" w:hAnsi="Helvetica" w:cs="Helvetica"/>
          <w:b/>
          <w:color w:val="000000"/>
          <w:sz w:val="21"/>
          <w:szCs w:val="21"/>
        </w:rPr>
      </w:pPr>
    </w:p>
    <w:p w:rsidR="00BB6FE4" w:rsidRPr="00BB6FE4" w:rsidRDefault="00BB6FE4" w:rsidP="00BB6FE4">
      <w:pPr>
        <w:spacing w:line="480" w:lineRule="auto"/>
        <w:rPr>
          <w:rFonts w:ascii="Calibri" w:hAnsi="Calibri" w:cs="Calibri"/>
          <w:sz w:val="16"/>
          <w:szCs w:val="16"/>
        </w:rPr>
      </w:pPr>
      <w:r w:rsidRPr="00BB6FE4">
        <w:rPr>
          <w:rFonts w:ascii="Calibri" w:hAnsi="Calibri" w:cs="Calibri"/>
          <w:b/>
          <w:sz w:val="16"/>
          <w:szCs w:val="16"/>
        </w:rPr>
        <w:t>WEEK 6            CLA</w:t>
      </w:r>
      <w:r>
        <w:rPr>
          <w:rFonts w:ascii="Calibri" w:hAnsi="Calibri" w:cs="Calibri"/>
          <w:b/>
          <w:sz w:val="16"/>
          <w:szCs w:val="16"/>
        </w:rPr>
        <w:t xml:space="preserve">SSIC READING PLAN            </w:t>
      </w:r>
      <w:r w:rsidRPr="00BB6FE4">
        <w:rPr>
          <w:rFonts w:ascii="Calibri" w:hAnsi="Calibri" w:cs="Calibri"/>
          <w:b/>
          <w:sz w:val="16"/>
          <w:szCs w:val="16"/>
        </w:rPr>
        <w:t>EXPRESS READING PLAN</w:t>
      </w:r>
      <w:r w:rsidRPr="00BB6FE4">
        <w:rPr>
          <w:rFonts w:ascii="Calibri" w:hAnsi="Calibri" w:cs="Calibri"/>
          <w:sz w:val="16"/>
          <w:szCs w:val="16"/>
        </w:rPr>
        <w:t xml:space="preserve"> </w:t>
      </w:r>
      <w:r w:rsidRPr="00BB6FE4">
        <w:rPr>
          <w:rFonts w:ascii="Calibri" w:hAnsi="Calibri" w:cs="Calibri"/>
          <w:sz w:val="16"/>
          <w:szCs w:val="16"/>
        </w:rPr>
        <w:tab/>
        <w:t xml:space="preserve">    </w:t>
      </w:r>
      <w:r>
        <w:rPr>
          <w:rFonts w:ascii="Calibri" w:hAnsi="Calibri" w:cs="Calibri"/>
          <w:sz w:val="16"/>
          <w:szCs w:val="16"/>
        </w:rPr>
        <w:t xml:space="preserve">            </w:t>
      </w:r>
      <w:r w:rsidRPr="00BB6FE4">
        <w:rPr>
          <w:rFonts w:ascii="Calibri" w:hAnsi="Calibri" w:cs="Calibri"/>
          <w:sz w:val="16"/>
          <w:szCs w:val="16"/>
        </w:rPr>
        <w:t xml:space="preserve"> </w:t>
      </w:r>
      <w:r w:rsidRPr="00BB6FE4">
        <w:rPr>
          <w:rFonts w:ascii="Calibri" w:hAnsi="Calibri" w:cs="Calibri"/>
          <w:b/>
          <w:sz w:val="16"/>
          <w:szCs w:val="16"/>
        </w:rPr>
        <w:t>HIS KIDZ READING PLAN</w:t>
      </w:r>
    </w:p>
    <w:p w:rsidR="00BB6FE4" w:rsidRPr="00BB6FE4" w:rsidRDefault="00BB6FE4" w:rsidP="00BB6FE4">
      <w:pPr>
        <w:spacing w:line="480" w:lineRule="auto"/>
        <w:rPr>
          <w:rFonts w:ascii="Calibri" w:hAnsi="Calibri" w:cs="Calibri"/>
          <w:sz w:val="16"/>
          <w:szCs w:val="16"/>
        </w:rPr>
      </w:pPr>
      <w:r w:rsidRPr="00BB6FE4">
        <w:rPr>
          <w:rFonts w:ascii="Calibri" w:hAnsi="Calibri" w:cs="Calibri"/>
          <w:sz w:val="16"/>
          <w:szCs w:val="16"/>
        </w:rPr>
        <w:t>Mon/Feb 19   Gen 43-44, Ps</w:t>
      </w:r>
      <w:r>
        <w:rPr>
          <w:rFonts w:ascii="Calibri" w:hAnsi="Calibri" w:cs="Calibri"/>
          <w:sz w:val="16"/>
          <w:szCs w:val="16"/>
        </w:rPr>
        <w:t xml:space="preserve">. 1, 1 Thess. 1       </w:t>
      </w:r>
      <w:r w:rsidRPr="00BB6FE4">
        <w:rPr>
          <w:rFonts w:ascii="Calibri" w:hAnsi="Calibri" w:cs="Calibri"/>
          <w:sz w:val="16"/>
          <w:szCs w:val="16"/>
        </w:rPr>
        <w:t xml:space="preserve">Gen 43:26-34, Ps 1, 1 </w:t>
      </w:r>
      <w:proofErr w:type="spellStart"/>
      <w:r w:rsidRPr="00BB6FE4">
        <w:rPr>
          <w:rFonts w:ascii="Calibri" w:hAnsi="Calibri" w:cs="Calibri"/>
          <w:sz w:val="16"/>
          <w:szCs w:val="16"/>
        </w:rPr>
        <w:t>Thess</w:t>
      </w:r>
      <w:proofErr w:type="spellEnd"/>
      <w:r w:rsidRPr="00BB6FE4">
        <w:rPr>
          <w:rFonts w:ascii="Calibri" w:hAnsi="Calibri" w:cs="Calibri"/>
          <w:sz w:val="16"/>
          <w:szCs w:val="16"/>
        </w:rPr>
        <w:t xml:space="preserve"> 1 </w:t>
      </w:r>
      <w:r w:rsidRPr="00BB6FE4">
        <w:rPr>
          <w:rFonts w:ascii="Calibri" w:hAnsi="Calibri" w:cs="Calibri"/>
          <w:sz w:val="16"/>
          <w:szCs w:val="16"/>
        </w:rPr>
        <w:tab/>
      </w:r>
      <w:r w:rsidRPr="00BB6FE4">
        <w:rPr>
          <w:rFonts w:ascii="Calibri" w:hAnsi="Calibri" w:cs="Calibri"/>
          <w:sz w:val="16"/>
          <w:szCs w:val="16"/>
        </w:rPr>
        <w:tab/>
        <w:t>Ps 1:1-6</w:t>
      </w:r>
    </w:p>
    <w:p w:rsidR="00BB6FE4" w:rsidRPr="00BB6FE4" w:rsidRDefault="00BB6FE4" w:rsidP="00BB6FE4">
      <w:pPr>
        <w:spacing w:line="480" w:lineRule="auto"/>
        <w:rPr>
          <w:rFonts w:ascii="Calibri" w:hAnsi="Calibri" w:cs="Calibri"/>
          <w:sz w:val="16"/>
          <w:szCs w:val="16"/>
        </w:rPr>
      </w:pPr>
      <w:r w:rsidRPr="00BB6FE4">
        <w:rPr>
          <w:rFonts w:ascii="Calibri" w:hAnsi="Calibri" w:cs="Calibri"/>
          <w:sz w:val="16"/>
          <w:szCs w:val="16"/>
        </w:rPr>
        <w:t xml:space="preserve">Tues/Feb 20   Gen 45-46, Ps. 79, 1 Thess. 2 </w:t>
      </w:r>
      <w:r>
        <w:rPr>
          <w:rFonts w:ascii="Calibri" w:hAnsi="Calibri" w:cs="Calibri"/>
          <w:sz w:val="16"/>
          <w:szCs w:val="16"/>
        </w:rPr>
        <w:t xml:space="preserve">    </w:t>
      </w:r>
      <w:r w:rsidRPr="00BB6FE4">
        <w:rPr>
          <w:rFonts w:ascii="Calibri" w:hAnsi="Calibri" w:cs="Calibri"/>
          <w:sz w:val="16"/>
          <w:szCs w:val="16"/>
        </w:rPr>
        <w:t xml:space="preserve">Gen 45:1-9, Ps 79, 1 </w:t>
      </w:r>
      <w:proofErr w:type="spellStart"/>
      <w:r w:rsidRPr="00BB6FE4">
        <w:rPr>
          <w:rFonts w:ascii="Calibri" w:hAnsi="Calibri" w:cs="Calibri"/>
          <w:sz w:val="16"/>
          <w:szCs w:val="16"/>
        </w:rPr>
        <w:t>Thess</w:t>
      </w:r>
      <w:proofErr w:type="spellEnd"/>
      <w:r w:rsidRPr="00BB6FE4">
        <w:rPr>
          <w:rFonts w:ascii="Calibri" w:hAnsi="Calibri" w:cs="Calibri"/>
          <w:sz w:val="16"/>
          <w:szCs w:val="16"/>
        </w:rPr>
        <w:t xml:space="preserve"> 2:13-16 </w:t>
      </w:r>
      <w:r>
        <w:rPr>
          <w:rFonts w:ascii="Calibri" w:hAnsi="Calibri" w:cs="Calibri"/>
          <w:sz w:val="16"/>
          <w:szCs w:val="16"/>
        </w:rPr>
        <w:tab/>
      </w:r>
      <w:r w:rsidRPr="00BB6FE4">
        <w:rPr>
          <w:rFonts w:ascii="Calibri" w:hAnsi="Calibri" w:cs="Calibri"/>
          <w:sz w:val="16"/>
          <w:szCs w:val="16"/>
        </w:rPr>
        <w:t>Gen 45:1-8</w:t>
      </w:r>
    </w:p>
    <w:p w:rsidR="00BB6FE4" w:rsidRPr="00BB6FE4" w:rsidRDefault="00BB6FE4" w:rsidP="00BB6FE4">
      <w:pPr>
        <w:spacing w:line="480" w:lineRule="auto"/>
        <w:rPr>
          <w:rFonts w:ascii="Calibri" w:hAnsi="Calibri" w:cs="Calibri"/>
          <w:sz w:val="16"/>
          <w:szCs w:val="16"/>
        </w:rPr>
      </w:pPr>
      <w:r w:rsidRPr="00BB6FE4">
        <w:rPr>
          <w:rFonts w:ascii="Calibri" w:hAnsi="Calibri" w:cs="Calibri"/>
          <w:sz w:val="16"/>
          <w:szCs w:val="16"/>
        </w:rPr>
        <w:t xml:space="preserve">Wed/Feb 21   Gen 47-48, Ps 24, 1 </w:t>
      </w:r>
      <w:proofErr w:type="spellStart"/>
      <w:r w:rsidRPr="00BB6FE4">
        <w:rPr>
          <w:rFonts w:ascii="Calibri" w:hAnsi="Calibri" w:cs="Calibri"/>
          <w:sz w:val="16"/>
          <w:szCs w:val="16"/>
        </w:rPr>
        <w:t>Thess</w:t>
      </w:r>
      <w:proofErr w:type="spellEnd"/>
      <w:r w:rsidRPr="00BB6FE4">
        <w:rPr>
          <w:rFonts w:ascii="Calibri" w:hAnsi="Calibri" w:cs="Calibri"/>
          <w:sz w:val="16"/>
          <w:szCs w:val="16"/>
        </w:rPr>
        <w:t xml:space="preserve"> 3 </w:t>
      </w:r>
      <w:r>
        <w:rPr>
          <w:rFonts w:ascii="Calibri" w:hAnsi="Calibri" w:cs="Calibri"/>
          <w:sz w:val="16"/>
          <w:szCs w:val="16"/>
        </w:rPr>
        <w:t xml:space="preserve">      </w:t>
      </w:r>
      <w:r w:rsidRPr="00BB6FE4">
        <w:rPr>
          <w:rFonts w:ascii="Calibri" w:hAnsi="Calibri" w:cs="Calibri"/>
          <w:sz w:val="16"/>
          <w:szCs w:val="16"/>
        </w:rPr>
        <w:t xml:space="preserve">Gen 47:1-12, Ps 24, 1 </w:t>
      </w:r>
      <w:proofErr w:type="spellStart"/>
      <w:r w:rsidRPr="00BB6FE4">
        <w:rPr>
          <w:rFonts w:ascii="Calibri" w:hAnsi="Calibri" w:cs="Calibri"/>
          <w:sz w:val="16"/>
          <w:szCs w:val="16"/>
        </w:rPr>
        <w:t>Thess</w:t>
      </w:r>
      <w:proofErr w:type="spellEnd"/>
      <w:r w:rsidRPr="00BB6FE4">
        <w:rPr>
          <w:rFonts w:ascii="Calibri" w:hAnsi="Calibri" w:cs="Calibri"/>
          <w:sz w:val="16"/>
          <w:szCs w:val="16"/>
        </w:rPr>
        <w:t xml:space="preserve"> 3:7-13 </w:t>
      </w:r>
      <w:r>
        <w:rPr>
          <w:rFonts w:ascii="Calibri" w:hAnsi="Calibri" w:cs="Calibri"/>
          <w:sz w:val="16"/>
          <w:szCs w:val="16"/>
        </w:rPr>
        <w:t xml:space="preserve">              </w:t>
      </w:r>
      <w:r w:rsidRPr="00BB6FE4">
        <w:rPr>
          <w:rFonts w:ascii="Calibri" w:hAnsi="Calibri" w:cs="Calibri"/>
          <w:sz w:val="16"/>
          <w:szCs w:val="16"/>
        </w:rPr>
        <w:t>Ps 24:1-6</w:t>
      </w:r>
    </w:p>
    <w:p w:rsidR="00BB6FE4" w:rsidRPr="00BB6FE4" w:rsidRDefault="00BB6FE4" w:rsidP="00BB6FE4">
      <w:pPr>
        <w:spacing w:line="480" w:lineRule="auto"/>
        <w:rPr>
          <w:rFonts w:ascii="Calibri" w:hAnsi="Calibri" w:cs="Calibri"/>
          <w:sz w:val="16"/>
          <w:szCs w:val="16"/>
        </w:rPr>
      </w:pPr>
      <w:r w:rsidRPr="00BB6FE4">
        <w:rPr>
          <w:rFonts w:ascii="Calibri" w:hAnsi="Calibri" w:cs="Calibri"/>
          <w:sz w:val="16"/>
          <w:szCs w:val="16"/>
        </w:rPr>
        <w:t xml:space="preserve">Turs/Feb 22    Gen 49-50, Ps 6, 1 </w:t>
      </w:r>
      <w:proofErr w:type="spellStart"/>
      <w:r w:rsidRPr="00BB6FE4">
        <w:rPr>
          <w:rFonts w:ascii="Calibri" w:hAnsi="Calibri" w:cs="Calibri"/>
          <w:sz w:val="16"/>
          <w:szCs w:val="16"/>
        </w:rPr>
        <w:t>Thess</w:t>
      </w:r>
      <w:proofErr w:type="spellEnd"/>
      <w:r w:rsidRPr="00BB6FE4">
        <w:rPr>
          <w:rFonts w:ascii="Calibri" w:hAnsi="Calibri" w:cs="Calibri"/>
          <w:sz w:val="16"/>
          <w:szCs w:val="16"/>
        </w:rPr>
        <w:t xml:space="preserve"> 4 </w:t>
      </w:r>
      <w:r>
        <w:rPr>
          <w:rFonts w:ascii="Calibri" w:hAnsi="Calibri" w:cs="Calibri"/>
          <w:sz w:val="16"/>
          <w:szCs w:val="16"/>
        </w:rPr>
        <w:t xml:space="preserve">       </w:t>
      </w:r>
      <w:r w:rsidRPr="00BB6FE4">
        <w:rPr>
          <w:rFonts w:ascii="Calibri" w:hAnsi="Calibri" w:cs="Calibri"/>
          <w:sz w:val="16"/>
          <w:szCs w:val="16"/>
        </w:rPr>
        <w:t xml:space="preserve"> Gen 50:15-21, Ps 6, 1 </w:t>
      </w:r>
      <w:proofErr w:type="spellStart"/>
      <w:r w:rsidRPr="00BB6FE4">
        <w:rPr>
          <w:rFonts w:ascii="Calibri" w:hAnsi="Calibri" w:cs="Calibri"/>
          <w:sz w:val="16"/>
          <w:szCs w:val="16"/>
        </w:rPr>
        <w:t>Thess</w:t>
      </w:r>
      <w:proofErr w:type="spellEnd"/>
      <w:r w:rsidRPr="00BB6FE4">
        <w:rPr>
          <w:rFonts w:ascii="Calibri" w:hAnsi="Calibri" w:cs="Calibri"/>
          <w:sz w:val="16"/>
          <w:szCs w:val="16"/>
        </w:rPr>
        <w:t xml:space="preserve"> 4:1-7 </w:t>
      </w:r>
      <w:r w:rsidRPr="00BB6FE4">
        <w:rPr>
          <w:rFonts w:ascii="Calibri" w:hAnsi="Calibri" w:cs="Calibri"/>
          <w:sz w:val="16"/>
          <w:szCs w:val="16"/>
        </w:rPr>
        <w:tab/>
      </w:r>
      <w:r w:rsidRPr="00BB6FE4">
        <w:rPr>
          <w:rFonts w:ascii="Calibri" w:hAnsi="Calibri" w:cs="Calibri"/>
          <w:sz w:val="16"/>
          <w:szCs w:val="16"/>
        </w:rPr>
        <w:tab/>
        <w:t>Gen 50:15-21</w:t>
      </w:r>
    </w:p>
    <w:p w:rsidR="00BB6FE4" w:rsidRPr="00BB6FE4" w:rsidRDefault="00BB6FE4" w:rsidP="00BB6FE4">
      <w:pPr>
        <w:spacing w:line="480" w:lineRule="auto"/>
        <w:rPr>
          <w:rFonts w:ascii="Calibri" w:hAnsi="Calibri" w:cs="Calibri"/>
          <w:sz w:val="16"/>
          <w:szCs w:val="16"/>
        </w:rPr>
      </w:pPr>
      <w:r w:rsidRPr="00BB6FE4">
        <w:rPr>
          <w:rFonts w:ascii="Calibri" w:hAnsi="Calibri" w:cs="Calibri"/>
          <w:sz w:val="16"/>
          <w:szCs w:val="16"/>
        </w:rPr>
        <w:t xml:space="preserve"> Fri/Feb 23     Ex 1, Ps 9, 1 </w:t>
      </w:r>
      <w:proofErr w:type="spellStart"/>
      <w:r w:rsidRPr="00BB6FE4">
        <w:rPr>
          <w:rFonts w:ascii="Calibri" w:hAnsi="Calibri" w:cs="Calibri"/>
          <w:sz w:val="16"/>
          <w:szCs w:val="16"/>
        </w:rPr>
        <w:t>Thess</w:t>
      </w:r>
      <w:proofErr w:type="spellEnd"/>
      <w:r w:rsidRPr="00BB6FE4">
        <w:rPr>
          <w:rFonts w:ascii="Calibri" w:hAnsi="Calibri" w:cs="Calibri"/>
          <w:sz w:val="16"/>
          <w:szCs w:val="16"/>
        </w:rPr>
        <w:t xml:space="preserve"> 5</w:t>
      </w:r>
      <w:r w:rsidRPr="00BB6FE4">
        <w:rPr>
          <w:rFonts w:ascii="Calibri" w:hAnsi="Calibri" w:cs="Calibri"/>
          <w:sz w:val="16"/>
          <w:szCs w:val="16"/>
        </w:rPr>
        <w:tab/>
        <w:t xml:space="preserve">          </w:t>
      </w:r>
      <w:r>
        <w:rPr>
          <w:rFonts w:ascii="Calibri" w:hAnsi="Calibri" w:cs="Calibri"/>
          <w:sz w:val="16"/>
          <w:szCs w:val="16"/>
        </w:rPr>
        <w:t xml:space="preserve">       </w:t>
      </w:r>
      <w:r w:rsidRPr="00BB6FE4">
        <w:rPr>
          <w:rFonts w:ascii="Calibri" w:hAnsi="Calibri" w:cs="Calibri"/>
          <w:sz w:val="16"/>
          <w:szCs w:val="16"/>
        </w:rPr>
        <w:t xml:space="preserve"> Ex </w:t>
      </w:r>
      <w:r w:rsidR="002A5D7B">
        <w:rPr>
          <w:rFonts w:ascii="Calibri" w:hAnsi="Calibri" w:cs="Calibri"/>
          <w:sz w:val="16"/>
          <w:szCs w:val="16"/>
        </w:rPr>
        <w:t xml:space="preserve">1:8-17, Ps 9, 1 </w:t>
      </w:r>
      <w:proofErr w:type="spellStart"/>
      <w:r w:rsidR="002A5D7B">
        <w:rPr>
          <w:rFonts w:ascii="Calibri" w:hAnsi="Calibri" w:cs="Calibri"/>
          <w:sz w:val="16"/>
          <w:szCs w:val="16"/>
        </w:rPr>
        <w:t>Thess</w:t>
      </w:r>
      <w:proofErr w:type="spellEnd"/>
      <w:r w:rsidR="002A5D7B">
        <w:rPr>
          <w:rFonts w:ascii="Calibri" w:hAnsi="Calibri" w:cs="Calibri"/>
          <w:sz w:val="16"/>
          <w:szCs w:val="16"/>
        </w:rPr>
        <w:t xml:space="preserve"> 5:12-18 </w:t>
      </w:r>
      <w:r w:rsidR="002A5D7B">
        <w:rPr>
          <w:rFonts w:ascii="Calibri" w:hAnsi="Calibri" w:cs="Calibri"/>
          <w:sz w:val="16"/>
          <w:szCs w:val="16"/>
        </w:rPr>
        <w:tab/>
        <w:t xml:space="preserve">          </w:t>
      </w:r>
      <w:r w:rsidRPr="00BB6FE4">
        <w:rPr>
          <w:rFonts w:ascii="Calibri" w:hAnsi="Calibri" w:cs="Calibri"/>
          <w:sz w:val="16"/>
          <w:szCs w:val="16"/>
        </w:rPr>
        <w:t xml:space="preserve">1 </w:t>
      </w:r>
      <w:proofErr w:type="spellStart"/>
      <w:r w:rsidRPr="00BB6FE4">
        <w:rPr>
          <w:rFonts w:ascii="Calibri" w:hAnsi="Calibri" w:cs="Calibri"/>
          <w:sz w:val="16"/>
          <w:szCs w:val="16"/>
        </w:rPr>
        <w:t>Thess</w:t>
      </w:r>
      <w:proofErr w:type="spellEnd"/>
      <w:r w:rsidRPr="00BB6FE4">
        <w:rPr>
          <w:rFonts w:ascii="Calibri" w:hAnsi="Calibri" w:cs="Calibri"/>
          <w:sz w:val="16"/>
          <w:szCs w:val="16"/>
        </w:rPr>
        <w:t xml:space="preserve"> 5:12-18</w:t>
      </w:r>
    </w:p>
    <w:p w:rsidR="00D8309F" w:rsidRDefault="00A51F41" w:rsidP="00A51F41">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65408" behindDoc="0" locked="0" layoutInCell="1" allowOverlap="1" wp14:anchorId="6F5B48A6" wp14:editId="1BFF09B5">
                <wp:simplePos x="0" y="0"/>
                <wp:positionH relativeFrom="column">
                  <wp:posOffset>821055</wp:posOffset>
                </wp:positionH>
                <wp:positionV relativeFrom="paragraph">
                  <wp:posOffset>18236</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F21CC7" w:rsidRDefault="00F21CC7" w:rsidP="00F21CC7">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F21CC7" w:rsidRPr="00F21CC7" w:rsidRDefault="00F21CC7" w:rsidP="00F21CC7">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65pt;margin-top:1.45pt;width:220.6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AKZF5+3gAAAAgBAAAPAAAAZHJzL2Rvd25yZXYueG1sTI/BTsMw&#10;EETvSPyDtUhcEHVISdOEOBVCAsENCoKrG2+TiHgdbDcNf89ygtuOZjT7ptrMdhAT+tA7UnC1SEAg&#10;Nc701Cp4e72/XIMIUZPRgyNU8I0BNvXpSaVL4470gtM2toJLKJRaQRfjWEoZmg6tDgs3IrG3d97q&#10;yNK30nh95HI7yDRJVtLqnvhDp0e867D53B6sgvX14/QRnpbP781qPxTxIp8evrxS52fz7Q2IiHP8&#10;C8MvPqNDzUw7dyATxMA6LZYcVZAWINjP8iQDseMjy0HWlfw/oP4BAAD//wMAUEsBAi0AFAAGAAgA&#10;AAAhALaDOJL+AAAA4QEAABMAAAAAAAAAAAAAAAAAAAAAAFtDb250ZW50X1R5cGVzXS54bWxQSwEC&#10;LQAUAAYACAAAACEAOP0h/9YAAACUAQAACwAAAAAAAAAAAAAAAAAvAQAAX3JlbHMvLnJlbHNQSwEC&#10;LQAUAAYACAAAACEATeIEFCACAABFBAAADgAAAAAAAAAAAAAAAAAuAgAAZHJzL2Uyb0RvYy54bWxQ&#10;SwECLQAUAAYACAAAACEACmReft4AAAAIAQAADwAAAAAAAAAAAAAAAAB6BAAAZHJzL2Rvd25yZXYu&#10;eG1sUEsFBgAAAAAEAAQA8wAAAIUFAAAAAA==&#10;">
                <v:textbox>
                  <w:txbxContent>
                    <w:p w:rsidR="00F21CC7" w:rsidRDefault="00F21CC7" w:rsidP="00F21CC7">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F21CC7" w:rsidRPr="00F21CC7" w:rsidRDefault="00F21CC7" w:rsidP="00F21CC7">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Pr>
          <w:rFonts w:ascii="Calibri" w:hAnsi="Calibri" w:cs="Calibri"/>
          <w:sz w:val="16"/>
          <w:szCs w:val="16"/>
        </w:rPr>
        <w:t xml:space="preserve"> </w:t>
      </w:r>
      <w:proofErr w:type="gramStart"/>
      <w:r w:rsidR="00D8309F" w:rsidRPr="00D8309F">
        <w:rPr>
          <w:rFonts w:asciiTheme="minorHAnsi" w:hAnsiTheme="minorHAnsi" w:cstheme="minorHAnsi"/>
          <w:sz w:val="16"/>
          <w:szCs w:val="16"/>
        </w:rPr>
        <w:t>Sat.</w:t>
      </w:r>
      <w:proofErr w:type="gramEnd"/>
    </w:p>
    <w:p w:rsidR="00D8309F" w:rsidRPr="00D8309F" w:rsidRDefault="00D8309F" w:rsidP="00D8309F">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DC1510" w:rsidRPr="00DC1510" w:rsidRDefault="00DC1510" w:rsidP="0032049D">
      <w:pPr>
        <w:rPr>
          <w:rFonts w:ascii="Helvetica" w:hAnsi="Helvetica" w:cs="Helvetica"/>
          <w:b/>
          <w:color w:val="000000"/>
          <w:sz w:val="21"/>
          <w:szCs w:val="21"/>
        </w:rPr>
      </w:pPr>
    </w:p>
    <w:p w:rsidR="00DC1510" w:rsidRDefault="00DC1510" w:rsidP="0032049D">
      <w:pPr>
        <w:rPr>
          <w:rFonts w:ascii="Helvetica" w:hAnsi="Helvetica" w:cs="Helvetica"/>
          <w:b/>
          <w:color w:val="000000"/>
          <w:sz w:val="21"/>
          <w:szCs w:val="21"/>
        </w:rPr>
      </w:pPr>
    </w:p>
    <w:p w:rsidR="00A14032" w:rsidRDefault="00A14032" w:rsidP="0032049D">
      <w:pPr>
        <w:rPr>
          <w:rFonts w:ascii="Helvetica" w:hAnsi="Helvetica" w:cs="Helvetica"/>
          <w:b/>
          <w:color w:val="000000"/>
          <w:sz w:val="21"/>
          <w:szCs w:val="21"/>
        </w:rPr>
      </w:pPr>
    </w:p>
    <w:p w:rsidR="002A5D7B" w:rsidRDefault="002A5D7B" w:rsidP="00A14032">
      <w:pPr>
        <w:jc w:val="center"/>
        <w:rPr>
          <w:rStyle w:val="headertext"/>
          <w:rFonts w:ascii="&amp;quot" w:hAnsi="&amp;quot"/>
          <w:b/>
          <w:bCs/>
          <w:color w:val="000000"/>
        </w:rPr>
      </w:pPr>
    </w:p>
    <w:p w:rsidR="00AE20D3" w:rsidRDefault="00AE20D3" w:rsidP="00A14032">
      <w:pPr>
        <w:jc w:val="center"/>
        <w:rPr>
          <w:rStyle w:val="headertext"/>
          <w:rFonts w:ascii="&amp;quot" w:hAnsi="&amp;quot"/>
          <w:b/>
          <w:bCs/>
          <w:color w:val="000000"/>
        </w:rPr>
      </w:pPr>
    </w:p>
    <w:p w:rsidR="00AE20D3" w:rsidRDefault="00AE20D3" w:rsidP="00A14032">
      <w:pPr>
        <w:jc w:val="center"/>
        <w:rPr>
          <w:rStyle w:val="headertext"/>
          <w:rFonts w:ascii="&amp;quot" w:hAnsi="&amp;quot"/>
          <w:b/>
          <w:bCs/>
          <w:color w:val="000000"/>
        </w:rPr>
      </w:pPr>
    </w:p>
    <w:p w:rsidR="00A14032" w:rsidRDefault="00A14032" w:rsidP="002A5D7B">
      <w:pPr>
        <w:tabs>
          <w:tab w:val="left" w:pos="180"/>
        </w:tabs>
        <w:jc w:val="center"/>
        <w:rPr>
          <w:rFonts w:ascii="Helvetica" w:hAnsi="Helvetica" w:cs="Helvetica"/>
          <w:color w:val="000000"/>
          <w:sz w:val="21"/>
          <w:szCs w:val="21"/>
        </w:rPr>
      </w:pPr>
      <w:r>
        <w:rPr>
          <w:rStyle w:val="headertext"/>
          <w:rFonts w:ascii="&amp;quot" w:hAnsi="&amp;quot"/>
          <w:b/>
          <w:bCs/>
          <w:color w:val="000000"/>
        </w:rPr>
        <w:lastRenderedPageBreak/>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84EDC99" wp14:editId="6471C866">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C21E3B1" wp14:editId="3B28FA0F">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E0DD58F" wp14:editId="63C6AD0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7E9F7AF" wp14:editId="45CFC93E">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A14032" w:rsidRDefault="00A14032" w:rsidP="00A14032">
      <w:pPr>
        <w:pStyle w:val="Default"/>
        <w:rPr>
          <w:b/>
          <w:bCs/>
          <w:sz w:val="21"/>
          <w:szCs w:val="21"/>
        </w:rPr>
      </w:pPr>
    </w:p>
    <w:p w:rsidR="00A14032" w:rsidRDefault="00A14032" w:rsidP="00A14032">
      <w:pPr>
        <w:pStyle w:val="Default"/>
        <w:rPr>
          <w:b/>
          <w:bCs/>
          <w:sz w:val="21"/>
          <w:szCs w:val="21"/>
        </w:rPr>
      </w:pPr>
    </w:p>
    <w:p w:rsidR="00A14032" w:rsidRPr="00BB6FE4" w:rsidRDefault="00A14032" w:rsidP="00A14032">
      <w:pPr>
        <w:rPr>
          <w:rFonts w:ascii="Helvetica" w:hAnsi="Helvetica" w:cs="Helvetica"/>
          <w:b/>
          <w:color w:val="000000"/>
          <w:sz w:val="21"/>
          <w:szCs w:val="21"/>
        </w:rPr>
      </w:pPr>
    </w:p>
    <w:p w:rsidR="00A14032" w:rsidRPr="00BB6FE4" w:rsidRDefault="00A14032" w:rsidP="00A14032">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proofErr w:type="gramEnd"/>
      <w:r w:rsidRPr="00BB6FE4">
        <w:rPr>
          <w:rFonts w:ascii="Helvetica" w:hAnsi="Helvetica" w:cs="Helvetica"/>
          <w:b/>
          <w:color w:val="000000"/>
          <w:sz w:val="21"/>
          <w:szCs w:val="21"/>
        </w:rPr>
        <w:t xml:space="preserve">  Reading Guide for February 19 – February 26, 2018</w:t>
      </w:r>
    </w:p>
    <w:p w:rsidR="00A14032" w:rsidRPr="00BB6FE4" w:rsidRDefault="00A14032" w:rsidP="00A14032">
      <w:pPr>
        <w:rPr>
          <w:rFonts w:ascii="Helvetica" w:hAnsi="Helvetica" w:cs="Helvetica"/>
          <w:b/>
          <w:color w:val="000000"/>
          <w:sz w:val="21"/>
          <w:szCs w:val="21"/>
        </w:rPr>
      </w:pPr>
    </w:p>
    <w:p w:rsidR="00A14032" w:rsidRPr="00BB6FE4" w:rsidRDefault="00A14032" w:rsidP="00A14032">
      <w:pPr>
        <w:spacing w:line="480" w:lineRule="auto"/>
        <w:rPr>
          <w:rFonts w:ascii="Calibri" w:hAnsi="Calibri" w:cs="Calibri"/>
          <w:sz w:val="16"/>
          <w:szCs w:val="16"/>
        </w:rPr>
      </w:pPr>
      <w:r w:rsidRPr="00BB6FE4">
        <w:rPr>
          <w:rFonts w:ascii="Calibri" w:hAnsi="Calibri" w:cs="Calibri"/>
          <w:b/>
          <w:sz w:val="16"/>
          <w:szCs w:val="16"/>
        </w:rPr>
        <w:t>WEEK 6            CLA</w:t>
      </w:r>
      <w:r>
        <w:rPr>
          <w:rFonts w:ascii="Calibri" w:hAnsi="Calibri" w:cs="Calibri"/>
          <w:b/>
          <w:sz w:val="16"/>
          <w:szCs w:val="16"/>
        </w:rPr>
        <w:t xml:space="preserve">SSIC READING PLAN            </w:t>
      </w:r>
      <w:r w:rsidRPr="00BB6FE4">
        <w:rPr>
          <w:rFonts w:ascii="Calibri" w:hAnsi="Calibri" w:cs="Calibri"/>
          <w:b/>
          <w:sz w:val="16"/>
          <w:szCs w:val="16"/>
        </w:rPr>
        <w:t>EXPRESS READING PLAN</w:t>
      </w:r>
      <w:r w:rsidRPr="00BB6FE4">
        <w:rPr>
          <w:rFonts w:ascii="Calibri" w:hAnsi="Calibri" w:cs="Calibri"/>
          <w:sz w:val="16"/>
          <w:szCs w:val="16"/>
        </w:rPr>
        <w:t xml:space="preserve"> </w:t>
      </w:r>
      <w:r w:rsidRPr="00BB6FE4">
        <w:rPr>
          <w:rFonts w:ascii="Calibri" w:hAnsi="Calibri" w:cs="Calibri"/>
          <w:sz w:val="16"/>
          <w:szCs w:val="16"/>
        </w:rPr>
        <w:tab/>
        <w:t xml:space="preserve">    </w:t>
      </w:r>
      <w:r>
        <w:rPr>
          <w:rFonts w:ascii="Calibri" w:hAnsi="Calibri" w:cs="Calibri"/>
          <w:sz w:val="16"/>
          <w:szCs w:val="16"/>
        </w:rPr>
        <w:t xml:space="preserve">            </w:t>
      </w:r>
      <w:r w:rsidRPr="00BB6FE4">
        <w:rPr>
          <w:rFonts w:ascii="Calibri" w:hAnsi="Calibri" w:cs="Calibri"/>
          <w:sz w:val="16"/>
          <w:szCs w:val="16"/>
        </w:rPr>
        <w:t xml:space="preserve"> </w:t>
      </w:r>
      <w:r w:rsidRPr="00BB6FE4">
        <w:rPr>
          <w:rFonts w:ascii="Calibri" w:hAnsi="Calibri" w:cs="Calibri"/>
          <w:b/>
          <w:sz w:val="16"/>
          <w:szCs w:val="16"/>
        </w:rPr>
        <w:t>HIS KIDZ READING PLAN</w:t>
      </w:r>
    </w:p>
    <w:p w:rsidR="00A14032" w:rsidRPr="00BB6FE4" w:rsidRDefault="00A14032" w:rsidP="00A14032">
      <w:pPr>
        <w:spacing w:line="480" w:lineRule="auto"/>
        <w:rPr>
          <w:rFonts w:ascii="Calibri" w:hAnsi="Calibri" w:cs="Calibri"/>
          <w:sz w:val="16"/>
          <w:szCs w:val="16"/>
        </w:rPr>
      </w:pPr>
      <w:r w:rsidRPr="00BB6FE4">
        <w:rPr>
          <w:rFonts w:ascii="Calibri" w:hAnsi="Calibri" w:cs="Calibri"/>
          <w:sz w:val="16"/>
          <w:szCs w:val="16"/>
        </w:rPr>
        <w:t>Mon/Feb 19   Gen 43-44, Ps</w:t>
      </w:r>
      <w:r>
        <w:rPr>
          <w:rFonts w:ascii="Calibri" w:hAnsi="Calibri" w:cs="Calibri"/>
          <w:sz w:val="16"/>
          <w:szCs w:val="16"/>
        </w:rPr>
        <w:t xml:space="preserve">. 1, 1 Thess. 1       </w:t>
      </w:r>
      <w:r w:rsidRPr="00BB6FE4">
        <w:rPr>
          <w:rFonts w:ascii="Calibri" w:hAnsi="Calibri" w:cs="Calibri"/>
          <w:sz w:val="16"/>
          <w:szCs w:val="16"/>
        </w:rPr>
        <w:t xml:space="preserve">Gen 43:26-34, Ps 1, 1 </w:t>
      </w:r>
      <w:proofErr w:type="spellStart"/>
      <w:r w:rsidRPr="00BB6FE4">
        <w:rPr>
          <w:rFonts w:ascii="Calibri" w:hAnsi="Calibri" w:cs="Calibri"/>
          <w:sz w:val="16"/>
          <w:szCs w:val="16"/>
        </w:rPr>
        <w:t>Thess</w:t>
      </w:r>
      <w:proofErr w:type="spellEnd"/>
      <w:r w:rsidRPr="00BB6FE4">
        <w:rPr>
          <w:rFonts w:ascii="Calibri" w:hAnsi="Calibri" w:cs="Calibri"/>
          <w:sz w:val="16"/>
          <w:szCs w:val="16"/>
        </w:rPr>
        <w:t xml:space="preserve"> 1 </w:t>
      </w:r>
      <w:r w:rsidRPr="00BB6FE4">
        <w:rPr>
          <w:rFonts w:ascii="Calibri" w:hAnsi="Calibri" w:cs="Calibri"/>
          <w:sz w:val="16"/>
          <w:szCs w:val="16"/>
        </w:rPr>
        <w:tab/>
      </w:r>
      <w:r w:rsidRPr="00BB6FE4">
        <w:rPr>
          <w:rFonts w:ascii="Calibri" w:hAnsi="Calibri" w:cs="Calibri"/>
          <w:sz w:val="16"/>
          <w:szCs w:val="16"/>
        </w:rPr>
        <w:tab/>
        <w:t>Ps 1:1-6</w:t>
      </w:r>
    </w:p>
    <w:p w:rsidR="00A14032" w:rsidRPr="00BB6FE4" w:rsidRDefault="00A14032" w:rsidP="00A14032">
      <w:pPr>
        <w:spacing w:line="480" w:lineRule="auto"/>
        <w:rPr>
          <w:rFonts w:ascii="Calibri" w:hAnsi="Calibri" w:cs="Calibri"/>
          <w:sz w:val="16"/>
          <w:szCs w:val="16"/>
        </w:rPr>
      </w:pPr>
      <w:r w:rsidRPr="00BB6FE4">
        <w:rPr>
          <w:rFonts w:ascii="Calibri" w:hAnsi="Calibri" w:cs="Calibri"/>
          <w:sz w:val="16"/>
          <w:szCs w:val="16"/>
        </w:rPr>
        <w:t xml:space="preserve">Tues/Feb 20   Gen 45-46, Ps. 79, 1 Thess. 2 </w:t>
      </w:r>
      <w:r>
        <w:rPr>
          <w:rFonts w:ascii="Calibri" w:hAnsi="Calibri" w:cs="Calibri"/>
          <w:sz w:val="16"/>
          <w:szCs w:val="16"/>
        </w:rPr>
        <w:t xml:space="preserve">    </w:t>
      </w:r>
      <w:r w:rsidRPr="00BB6FE4">
        <w:rPr>
          <w:rFonts w:ascii="Calibri" w:hAnsi="Calibri" w:cs="Calibri"/>
          <w:sz w:val="16"/>
          <w:szCs w:val="16"/>
        </w:rPr>
        <w:t xml:space="preserve">Gen 45:1-9, Ps 79, 1 </w:t>
      </w:r>
      <w:proofErr w:type="spellStart"/>
      <w:r w:rsidRPr="00BB6FE4">
        <w:rPr>
          <w:rFonts w:ascii="Calibri" w:hAnsi="Calibri" w:cs="Calibri"/>
          <w:sz w:val="16"/>
          <w:szCs w:val="16"/>
        </w:rPr>
        <w:t>Thess</w:t>
      </w:r>
      <w:proofErr w:type="spellEnd"/>
      <w:r w:rsidRPr="00BB6FE4">
        <w:rPr>
          <w:rFonts w:ascii="Calibri" w:hAnsi="Calibri" w:cs="Calibri"/>
          <w:sz w:val="16"/>
          <w:szCs w:val="16"/>
        </w:rPr>
        <w:t xml:space="preserve"> 2:13-16 </w:t>
      </w:r>
      <w:r>
        <w:rPr>
          <w:rFonts w:ascii="Calibri" w:hAnsi="Calibri" w:cs="Calibri"/>
          <w:sz w:val="16"/>
          <w:szCs w:val="16"/>
        </w:rPr>
        <w:tab/>
      </w:r>
      <w:r w:rsidRPr="00BB6FE4">
        <w:rPr>
          <w:rFonts w:ascii="Calibri" w:hAnsi="Calibri" w:cs="Calibri"/>
          <w:sz w:val="16"/>
          <w:szCs w:val="16"/>
        </w:rPr>
        <w:t>Gen 45:1-8</w:t>
      </w:r>
    </w:p>
    <w:p w:rsidR="00A14032" w:rsidRPr="00BB6FE4" w:rsidRDefault="00A14032" w:rsidP="00A14032">
      <w:pPr>
        <w:spacing w:line="480" w:lineRule="auto"/>
        <w:rPr>
          <w:rFonts w:ascii="Calibri" w:hAnsi="Calibri" w:cs="Calibri"/>
          <w:sz w:val="16"/>
          <w:szCs w:val="16"/>
        </w:rPr>
      </w:pPr>
      <w:r w:rsidRPr="00BB6FE4">
        <w:rPr>
          <w:rFonts w:ascii="Calibri" w:hAnsi="Calibri" w:cs="Calibri"/>
          <w:sz w:val="16"/>
          <w:szCs w:val="16"/>
        </w:rPr>
        <w:t xml:space="preserve">Wed/Feb 21   Gen 47-48, Ps 24, 1 </w:t>
      </w:r>
      <w:proofErr w:type="spellStart"/>
      <w:r w:rsidRPr="00BB6FE4">
        <w:rPr>
          <w:rFonts w:ascii="Calibri" w:hAnsi="Calibri" w:cs="Calibri"/>
          <w:sz w:val="16"/>
          <w:szCs w:val="16"/>
        </w:rPr>
        <w:t>Thess</w:t>
      </w:r>
      <w:proofErr w:type="spellEnd"/>
      <w:r w:rsidRPr="00BB6FE4">
        <w:rPr>
          <w:rFonts w:ascii="Calibri" w:hAnsi="Calibri" w:cs="Calibri"/>
          <w:sz w:val="16"/>
          <w:szCs w:val="16"/>
        </w:rPr>
        <w:t xml:space="preserve"> 3 </w:t>
      </w:r>
      <w:r>
        <w:rPr>
          <w:rFonts w:ascii="Calibri" w:hAnsi="Calibri" w:cs="Calibri"/>
          <w:sz w:val="16"/>
          <w:szCs w:val="16"/>
        </w:rPr>
        <w:t xml:space="preserve">      </w:t>
      </w:r>
      <w:r w:rsidRPr="00BB6FE4">
        <w:rPr>
          <w:rFonts w:ascii="Calibri" w:hAnsi="Calibri" w:cs="Calibri"/>
          <w:sz w:val="16"/>
          <w:szCs w:val="16"/>
        </w:rPr>
        <w:t xml:space="preserve">Gen 47:1-12, Ps 24, 1 </w:t>
      </w:r>
      <w:proofErr w:type="spellStart"/>
      <w:r w:rsidRPr="00BB6FE4">
        <w:rPr>
          <w:rFonts w:ascii="Calibri" w:hAnsi="Calibri" w:cs="Calibri"/>
          <w:sz w:val="16"/>
          <w:szCs w:val="16"/>
        </w:rPr>
        <w:t>Thess</w:t>
      </w:r>
      <w:proofErr w:type="spellEnd"/>
      <w:r w:rsidRPr="00BB6FE4">
        <w:rPr>
          <w:rFonts w:ascii="Calibri" w:hAnsi="Calibri" w:cs="Calibri"/>
          <w:sz w:val="16"/>
          <w:szCs w:val="16"/>
        </w:rPr>
        <w:t xml:space="preserve"> 3:7-13 </w:t>
      </w:r>
      <w:r>
        <w:rPr>
          <w:rFonts w:ascii="Calibri" w:hAnsi="Calibri" w:cs="Calibri"/>
          <w:sz w:val="16"/>
          <w:szCs w:val="16"/>
        </w:rPr>
        <w:t xml:space="preserve">              </w:t>
      </w:r>
      <w:r w:rsidRPr="00BB6FE4">
        <w:rPr>
          <w:rFonts w:ascii="Calibri" w:hAnsi="Calibri" w:cs="Calibri"/>
          <w:sz w:val="16"/>
          <w:szCs w:val="16"/>
        </w:rPr>
        <w:t>Ps 24:1-6</w:t>
      </w:r>
    </w:p>
    <w:p w:rsidR="00A14032" w:rsidRPr="00BB6FE4" w:rsidRDefault="00A14032" w:rsidP="00A14032">
      <w:pPr>
        <w:spacing w:line="480" w:lineRule="auto"/>
        <w:rPr>
          <w:rFonts w:ascii="Calibri" w:hAnsi="Calibri" w:cs="Calibri"/>
          <w:sz w:val="16"/>
          <w:szCs w:val="16"/>
        </w:rPr>
      </w:pPr>
      <w:r w:rsidRPr="00BB6FE4">
        <w:rPr>
          <w:rFonts w:ascii="Calibri" w:hAnsi="Calibri" w:cs="Calibri"/>
          <w:sz w:val="16"/>
          <w:szCs w:val="16"/>
        </w:rPr>
        <w:t xml:space="preserve">Turs/Feb 22    Gen 49-50, Ps 6, 1 </w:t>
      </w:r>
      <w:proofErr w:type="spellStart"/>
      <w:r w:rsidRPr="00BB6FE4">
        <w:rPr>
          <w:rFonts w:ascii="Calibri" w:hAnsi="Calibri" w:cs="Calibri"/>
          <w:sz w:val="16"/>
          <w:szCs w:val="16"/>
        </w:rPr>
        <w:t>Thess</w:t>
      </w:r>
      <w:proofErr w:type="spellEnd"/>
      <w:r w:rsidRPr="00BB6FE4">
        <w:rPr>
          <w:rFonts w:ascii="Calibri" w:hAnsi="Calibri" w:cs="Calibri"/>
          <w:sz w:val="16"/>
          <w:szCs w:val="16"/>
        </w:rPr>
        <w:t xml:space="preserve"> 4 </w:t>
      </w:r>
      <w:r>
        <w:rPr>
          <w:rFonts w:ascii="Calibri" w:hAnsi="Calibri" w:cs="Calibri"/>
          <w:sz w:val="16"/>
          <w:szCs w:val="16"/>
        </w:rPr>
        <w:t xml:space="preserve">       </w:t>
      </w:r>
      <w:r w:rsidRPr="00BB6FE4">
        <w:rPr>
          <w:rFonts w:ascii="Calibri" w:hAnsi="Calibri" w:cs="Calibri"/>
          <w:sz w:val="16"/>
          <w:szCs w:val="16"/>
        </w:rPr>
        <w:t xml:space="preserve"> Gen 50:15-21, Ps 6, 1 </w:t>
      </w:r>
      <w:proofErr w:type="spellStart"/>
      <w:r w:rsidRPr="00BB6FE4">
        <w:rPr>
          <w:rFonts w:ascii="Calibri" w:hAnsi="Calibri" w:cs="Calibri"/>
          <w:sz w:val="16"/>
          <w:szCs w:val="16"/>
        </w:rPr>
        <w:t>Thess</w:t>
      </w:r>
      <w:proofErr w:type="spellEnd"/>
      <w:r w:rsidRPr="00BB6FE4">
        <w:rPr>
          <w:rFonts w:ascii="Calibri" w:hAnsi="Calibri" w:cs="Calibri"/>
          <w:sz w:val="16"/>
          <w:szCs w:val="16"/>
        </w:rPr>
        <w:t xml:space="preserve"> 4:1-7 </w:t>
      </w:r>
      <w:r w:rsidRPr="00BB6FE4">
        <w:rPr>
          <w:rFonts w:ascii="Calibri" w:hAnsi="Calibri" w:cs="Calibri"/>
          <w:sz w:val="16"/>
          <w:szCs w:val="16"/>
        </w:rPr>
        <w:tab/>
      </w:r>
      <w:r w:rsidRPr="00BB6FE4">
        <w:rPr>
          <w:rFonts w:ascii="Calibri" w:hAnsi="Calibri" w:cs="Calibri"/>
          <w:sz w:val="16"/>
          <w:szCs w:val="16"/>
        </w:rPr>
        <w:tab/>
        <w:t>Gen 50:15-21</w:t>
      </w:r>
    </w:p>
    <w:p w:rsidR="00A14032" w:rsidRPr="00BB6FE4" w:rsidRDefault="00A14032" w:rsidP="00A14032">
      <w:pPr>
        <w:spacing w:line="480" w:lineRule="auto"/>
        <w:rPr>
          <w:rFonts w:ascii="Calibri" w:hAnsi="Calibri" w:cs="Calibri"/>
          <w:sz w:val="16"/>
          <w:szCs w:val="16"/>
        </w:rPr>
      </w:pPr>
      <w:r w:rsidRPr="00BB6FE4">
        <w:rPr>
          <w:rFonts w:ascii="Calibri" w:hAnsi="Calibri" w:cs="Calibri"/>
          <w:sz w:val="16"/>
          <w:szCs w:val="16"/>
        </w:rPr>
        <w:t xml:space="preserve"> Fri/Feb 23     Ex 1, Ps 9, 1 </w:t>
      </w:r>
      <w:proofErr w:type="spellStart"/>
      <w:r w:rsidRPr="00BB6FE4">
        <w:rPr>
          <w:rFonts w:ascii="Calibri" w:hAnsi="Calibri" w:cs="Calibri"/>
          <w:sz w:val="16"/>
          <w:szCs w:val="16"/>
        </w:rPr>
        <w:t>Thess</w:t>
      </w:r>
      <w:proofErr w:type="spellEnd"/>
      <w:r w:rsidRPr="00BB6FE4">
        <w:rPr>
          <w:rFonts w:ascii="Calibri" w:hAnsi="Calibri" w:cs="Calibri"/>
          <w:sz w:val="16"/>
          <w:szCs w:val="16"/>
        </w:rPr>
        <w:t xml:space="preserve"> 5</w:t>
      </w:r>
      <w:r w:rsidRPr="00BB6FE4">
        <w:rPr>
          <w:rFonts w:ascii="Calibri" w:hAnsi="Calibri" w:cs="Calibri"/>
          <w:sz w:val="16"/>
          <w:szCs w:val="16"/>
        </w:rPr>
        <w:tab/>
        <w:t xml:space="preserve">          </w:t>
      </w:r>
      <w:r>
        <w:rPr>
          <w:rFonts w:ascii="Calibri" w:hAnsi="Calibri" w:cs="Calibri"/>
          <w:sz w:val="16"/>
          <w:szCs w:val="16"/>
        </w:rPr>
        <w:t xml:space="preserve">       </w:t>
      </w:r>
      <w:r w:rsidRPr="00BB6FE4">
        <w:rPr>
          <w:rFonts w:ascii="Calibri" w:hAnsi="Calibri" w:cs="Calibri"/>
          <w:sz w:val="16"/>
          <w:szCs w:val="16"/>
        </w:rPr>
        <w:t xml:space="preserve"> Ex </w:t>
      </w:r>
      <w:r w:rsidR="002A5D7B">
        <w:rPr>
          <w:rFonts w:ascii="Calibri" w:hAnsi="Calibri" w:cs="Calibri"/>
          <w:sz w:val="16"/>
          <w:szCs w:val="16"/>
        </w:rPr>
        <w:t xml:space="preserve">1:8-17, Ps 9, 1 </w:t>
      </w:r>
      <w:proofErr w:type="spellStart"/>
      <w:r w:rsidR="002A5D7B">
        <w:rPr>
          <w:rFonts w:ascii="Calibri" w:hAnsi="Calibri" w:cs="Calibri"/>
          <w:sz w:val="16"/>
          <w:szCs w:val="16"/>
        </w:rPr>
        <w:t>Thess</w:t>
      </w:r>
      <w:proofErr w:type="spellEnd"/>
      <w:r w:rsidR="002A5D7B">
        <w:rPr>
          <w:rFonts w:ascii="Calibri" w:hAnsi="Calibri" w:cs="Calibri"/>
          <w:sz w:val="16"/>
          <w:szCs w:val="16"/>
        </w:rPr>
        <w:t xml:space="preserve"> 5:12-18 </w:t>
      </w:r>
      <w:r w:rsidR="002A5D7B">
        <w:rPr>
          <w:rFonts w:ascii="Calibri" w:hAnsi="Calibri" w:cs="Calibri"/>
          <w:sz w:val="16"/>
          <w:szCs w:val="16"/>
        </w:rPr>
        <w:tab/>
        <w:t xml:space="preserve">           </w:t>
      </w:r>
      <w:r w:rsidRPr="00BB6FE4">
        <w:rPr>
          <w:rFonts w:ascii="Calibri" w:hAnsi="Calibri" w:cs="Calibri"/>
          <w:sz w:val="16"/>
          <w:szCs w:val="16"/>
        </w:rPr>
        <w:t xml:space="preserve">1 </w:t>
      </w:r>
      <w:proofErr w:type="spellStart"/>
      <w:r w:rsidRPr="00BB6FE4">
        <w:rPr>
          <w:rFonts w:ascii="Calibri" w:hAnsi="Calibri" w:cs="Calibri"/>
          <w:sz w:val="16"/>
          <w:szCs w:val="16"/>
        </w:rPr>
        <w:t>Thess</w:t>
      </w:r>
      <w:proofErr w:type="spellEnd"/>
      <w:r w:rsidRPr="00BB6FE4">
        <w:rPr>
          <w:rFonts w:ascii="Calibri" w:hAnsi="Calibri" w:cs="Calibri"/>
          <w:sz w:val="16"/>
          <w:szCs w:val="16"/>
        </w:rPr>
        <w:t xml:space="preserve"> 5:12-18</w:t>
      </w:r>
    </w:p>
    <w:p w:rsidR="00A14032" w:rsidRDefault="00A14032" w:rsidP="00A14032">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67456" behindDoc="0" locked="0" layoutInCell="1" allowOverlap="1" wp14:anchorId="4F68331A" wp14:editId="6B7D55A4">
                <wp:simplePos x="0" y="0"/>
                <wp:positionH relativeFrom="column">
                  <wp:posOffset>821055</wp:posOffset>
                </wp:positionH>
                <wp:positionV relativeFrom="paragraph">
                  <wp:posOffset>18236</wp:posOffset>
                </wp:positionV>
                <wp:extent cx="2801620" cy="335280"/>
                <wp:effectExtent l="0" t="0" r="1778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A14032" w:rsidRDefault="00A14032" w:rsidP="00A14032">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A14032" w:rsidRPr="00F21CC7" w:rsidRDefault="00A14032" w:rsidP="00A14032">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65pt;margin-top:1.45pt;width:220.6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SUIwIAAEsEAAAOAAAAZHJzL2Uyb0RvYy54bWysVNtu2zAMfR+wfxD0vjhxky414hRdugwD&#10;ugvQ7gNoWY6FSaInKbG7rx8lp2l2exnmB0EUqaPDQ9Kr68FodpDOK7Qln02mnEkrsFZ2V/IvD9tX&#10;S858AFuDRitL/ig9v16/fLHqu0Lm2KKupWMEYn3RdyVvQ+iKLPOilQb8BDtpydmgMxDIdLusdtAT&#10;utFZPp1eZj26unMopPd0ejs6+TrhN40U4VPTeBmYLjlxC2l1aa3imq1XUOwcdK0SRxrwDywMKEuP&#10;nqBuIQDbO/UblFHCoccmTASaDJtGCZlyoGxm01+yuW+hkykXEsd3J5n8/4MVHw+fHVN1yRecWTBU&#10;ogc5BPYGB5ZHdfrOFxR031FYGOiYqpwy9d0diq+eWdy0YHfyxjnsWwk1sZvFm9nZ1RHHR5Cq/4A1&#10;PQP7gAloaJyJ0pEYjNCpSo+nykQqgg7z5XR2mZNLkO/iYkF2egKKp9ud8+GdRMPipuSOKp/Q4XDn&#10;Q2QDxVNIfMyjVvVWaZ0Mt6s22rEDUJds03dE/ylMW9aX/GqRL0YB/goxTd+fIIwK1O5amZIvT0FQ&#10;RNne2jo1YwClxz1R1vaoY5RuFDEM1ZAKlkSOGldYP5KwDsfupmmkTYvuO2c9dXbJ/bc9OMmZfm+p&#10;OFez+TyOQjLmi9dRVnfuqc49YAVBlTxwNm43IY1P1M3iDRWxUUnfZyZHytSxSfbjdMWROLdT1PM/&#10;YP0DAAD//wMAUEsDBBQABgAIAAAAIQAKZF5+3gAAAAgBAAAPAAAAZHJzL2Rvd25yZXYueG1sTI/B&#10;TsMwEETvSPyDtUhcEHVISdOEOBVCAsENCoKrG2+TiHgdbDcNf89ygtuOZjT7ptrMdhAT+tA7UnC1&#10;SEAgNc701Cp4e72/XIMIUZPRgyNU8I0BNvXpSaVL4470gtM2toJLKJRaQRfjWEoZmg6tDgs3IrG3&#10;d97qyNK30nh95HI7yDRJVtLqnvhDp0e867D53B6sgvX14/QRnpbP781qPxTxIp8evrxS52fz7Q2I&#10;iHP8C8MvPqNDzUw7dyATxMA6LZYcVZAWINjP8iQDseMjy0HWlfw/oP4BAAD//wMAUEsBAi0AFAAG&#10;AAgAAAAhALaDOJL+AAAA4QEAABMAAAAAAAAAAAAAAAAAAAAAAFtDb250ZW50X1R5cGVzXS54bWxQ&#10;SwECLQAUAAYACAAAACEAOP0h/9YAAACUAQAACwAAAAAAAAAAAAAAAAAvAQAAX3JlbHMvLnJlbHNQ&#10;SwECLQAUAAYACAAAACEAC+QklCMCAABLBAAADgAAAAAAAAAAAAAAAAAuAgAAZHJzL2Uyb0RvYy54&#10;bWxQSwECLQAUAAYACAAAACEACmReft4AAAAIAQAADwAAAAAAAAAAAAAAAAB9BAAAZHJzL2Rvd25y&#10;ZXYueG1sUEsFBgAAAAAEAAQA8wAAAIgFAAAAAA==&#10;">
                <v:textbox>
                  <w:txbxContent>
                    <w:p w:rsidR="00A14032" w:rsidRDefault="00A14032" w:rsidP="00A14032">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A14032" w:rsidRPr="00F21CC7" w:rsidRDefault="00A14032" w:rsidP="00A14032">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Pr>
          <w:rFonts w:ascii="Calibri" w:hAnsi="Calibri" w:cs="Calibri"/>
          <w:sz w:val="16"/>
          <w:szCs w:val="16"/>
        </w:rPr>
        <w:t xml:space="preserve"> </w:t>
      </w:r>
      <w:proofErr w:type="gramStart"/>
      <w:r w:rsidRPr="00D8309F">
        <w:rPr>
          <w:rFonts w:asciiTheme="minorHAnsi" w:hAnsiTheme="minorHAnsi" w:cstheme="minorHAnsi"/>
          <w:sz w:val="16"/>
          <w:szCs w:val="16"/>
        </w:rPr>
        <w:t>Sat.</w:t>
      </w:r>
      <w:proofErr w:type="gramEnd"/>
    </w:p>
    <w:p w:rsidR="00A14032" w:rsidRPr="00D8309F" w:rsidRDefault="00A14032" w:rsidP="00A14032">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A14032" w:rsidRPr="00DC1510" w:rsidRDefault="00A14032" w:rsidP="00A14032">
      <w:pPr>
        <w:rPr>
          <w:rFonts w:ascii="Helvetica" w:hAnsi="Helvetica" w:cs="Helvetica"/>
          <w:b/>
          <w:color w:val="000000"/>
          <w:sz w:val="21"/>
          <w:szCs w:val="21"/>
        </w:rPr>
      </w:pPr>
    </w:p>
    <w:p w:rsidR="00A14032" w:rsidRDefault="00A14032" w:rsidP="00A14032">
      <w:pPr>
        <w:rPr>
          <w:rFonts w:ascii="Helvetica" w:hAnsi="Helvetica" w:cs="Helvetica"/>
          <w:b/>
          <w:color w:val="000000"/>
          <w:sz w:val="21"/>
          <w:szCs w:val="21"/>
        </w:rPr>
      </w:pPr>
    </w:p>
    <w:p w:rsidR="00A14032" w:rsidRDefault="00A14032" w:rsidP="0032049D">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p w:rsidR="001C07F5" w:rsidRPr="002A5D7B" w:rsidRDefault="004B61FF" w:rsidP="0032049D">
      <w:pPr>
        <w:rPr>
          <w:rFonts w:asciiTheme="minorHAnsi" w:hAnsiTheme="minorHAnsi" w:cstheme="minorHAnsi"/>
          <w:b/>
          <w:color w:val="000000"/>
          <w:sz w:val="32"/>
          <w:szCs w:val="32"/>
        </w:rPr>
      </w:pPr>
      <w:r w:rsidRPr="002A5D7B">
        <w:rPr>
          <w:rFonts w:asciiTheme="minorHAnsi" w:hAnsiTheme="minorHAnsi" w:cstheme="minorHAnsi"/>
          <w:b/>
          <w:color w:val="000000"/>
          <w:sz w:val="32"/>
          <w:szCs w:val="32"/>
        </w:rPr>
        <w:lastRenderedPageBreak/>
        <w:t>TOGETHER IN FAITH</w:t>
      </w:r>
    </w:p>
    <w:p w:rsidR="004B61FF" w:rsidRPr="002A5D7B" w:rsidRDefault="004B61FF" w:rsidP="0032049D">
      <w:pPr>
        <w:rPr>
          <w:rFonts w:asciiTheme="minorHAnsi" w:hAnsiTheme="minorHAnsi" w:cstheme="minorHAnsi"/>
          <w:color w:val="000000"/>
          <w:sz w:val="32"/>
          <w:szCs w:val="32"/>
        </w:rPr>
      </w:pPr>
      <w:r w:rsidRPr="002A5D7B">
        <w:rPr>
          <w:rFonts w:asciiTheme="minorHAnsi" w:hAnsiTheme="minorHAnsi" w:cstheme="minorHAnsi"/>
          <w:color w:val="000000"/>
          <w:sz w:val="32"/>
          <w:szCs w:val="32"/>
        </w:rPr>
        <w:t>Building Team Update February 2018</w:t>
      </w:r>
    </w:p>
    <w:p w:rsidR="001D5333" w:rsidRDefault="001D5333" w:rsidP="0032049D">
      <w:pPr>
        <w:rPr>
          <w:rFonts w:asciiTheme="minorHAnsi" w:hAnsiTheme="minorHAnsi" w:cstheme="minorHAnsi"/>
          <w:color w:val="000000"/>
          <w:sz w:val="22"/>
          <w:szCs w:val="22"/>
        </w:rPr>
      </w:pPr>
    </w:p>
    <w:p w:rsidR="004B61FF" w:rsidRDefault="004B61FF" w:rsidP="0032049D">
      <w:pPr>
        <w:rPr>
          <w:rFonts w:asciiTheme="minorHAnsi" w:hAnsiTheme="minorHAnsi" w:cstheme="minorHAnsi"/>
          <w:color w:val="000000"/>
          <w:sz w:val="22"/>
          <w:szCs w:val="22"/>
        </w:rPr>
      </w:pPr>
    </w:p>
    <w:p w:rsidR="004B61FF" w:rsidRPr="002A5D7B" w:rsidRDefault="004B61FF" w:rsidP="004B61FF">
      <w:pPr>
        <w:pStyle w:val="ListParagraph"/>
        <w:numPr>
          <w:ilvl w:val="0"/>
          <w:numId w:val="20"/>
        </w:numPr>
        <w:rPr>
          <w:rFonts w:asciiTheme="minorHAnsi" w:hAnsiTheme="minorHAnsi" w:cstheme="minorHAnsi"/>
          <w:color w:val="000000"/>
          <w:sz w:val="24"/>
          <w:szCs w:val="24"/>
        </w:rPr>
      </w:pPr>
      <w:r w:rsidRPr="002A5D7B">
        <w:rPr>
          <w:rFonts w:asciiTheme="minorHAnsi" w:hAnsiTheme="minorHAnsi" w:cstheme="minorHAnsi"/>
          <w:color w:val="000000"/>
          <w:sz w:val="24"/>
          <w:szCs w:val="24"/>
        </w:rPr>
        <w:t xml:space="preserve">The Design Development Phase is coming to an end and we </w:t>
      </w:r>
      <w:bookmarkStart w:id="0" w:name="_GoBack"/>
      <w:bookmarkEnd w:id="0"/>
      <w:r w:rsidRPr="002A5D7B">
        <w:rPr>
          <w:rFonts w:asciiTheme="minorHAnsi" w:hAnsiTheme="minorHAnsi" w:cstheme="minorHAnsi"/>
          <w:color w:val="000000"/>
          <w:sz w:val="24"/>
          <w:szCs w:val="24"/>
        </w:rPr>
        <w:t>will soon be moving into the Construction Document Phase.</w:t>
      </w:r>
    </w:p>
    <w:p w:rsidR="001D5333" w:rsidRPr="002A5D7B" w:rsidRDefault="001D5333" w:rsidP="001D5333">
      <w:pPr>
        <w:pStyle w:val="ListParagraph"/>
        <w:rPr>
          <w:rFonts w:asciiTheme="minorHAnsi" w:hAnsiTheme="minorHAnsi" w:cstheme="minorHAnsi"/>
          <w:color w:val="000000"/>
          <w:sz w:val="24"/>
          <w:szCs w:val="24"/>
        </w:rPr>
      </w:pPr>
    </w:p>
    <w:p w:rsidR="001D5333" w:rsidRPr="002A5D7B" w:rsidRDefault="001D5333" w:rsidP="001D5333">
      <w:pPr>
        <w:pStyle w:val="ListParagraph"/>
        <w:rPr>
          <w:rFonts w:asciiTheme="minorHAnsi" w:hAnsiTheme="minorHAnsi" w:cstheme="minorHAnsi"/>
          <w:color w:val="000000"/>
          <w:sz w:val="24"/>
          <w:szCs w:val="24"/>
        </w:rPr>
      </w:pPr>
    </w:p>
    <w:p w:rsidR="001D5333" w:rsidRPr="002A5D7B" w:rsidRDefault="001D5333" w:rsidP="001D5333">
      <w:pPr>
        <w:pStyle w:val="ListParagraph"/>
        <w:rPr>
          <w:rFonts w:asciiTheme="minorHAnsi" w:hAnsiTheme="minorHAnsi" w:cstheme="minorHAnsi"/>
          <w:color w:val="000000"/>
          <w:sz w:val="24"/>
          <w:szCs w:val="24"/>
        </w:rPr>
      </w:pPr>
    </w:p>
    <w:p w:rsidR="004B61FF" w:rsidRPr="002A5D7B" w:rsidRDefault="004B61FF" w:rsidP="004B61FF">
      <w:pPr>
        <w:pStyle w:val="ListParagraph"/>
        <w:numPr>
          <w:ilvl w:val="0"/>
          <w:numId w:val="20"/>
        </w:numPr>
        <w:rPr>
          <w:rFonts w:asciiTheme="minorHAnsi" w:hAnsiTheme="minorHAnsi" w:cstheme="minorHAnsi"/>
          <w:color w:val="000000"/>
          <w:sz w:val="24"/>
          <w:szCs w:val="24"/>
        </w:rPr>
      </w:pPr>
      <w:r w:rsidRPr="002A5D7B">
        <w:rPr>
          <w:rFonts w:asciiTheme="minorHAnsi" w:hAnsiTheme="minorHAnsi" w:cstheme="minorHAnsi"/>
          <w:color w:val="000000"/>
          <w:sz w:val="24"/>
          <w:szCs w:val="24"/>
        </w:rPr>
        <w:t>The Construction Document Phase includes developing detailed drawings, specifications, and bid documents for permitting and construction. The architects estimate four m</w:t>
      </w:r>
      <w:r w:rsidR="001D5333" w:rsidRPr="002A5D7B">
        <w:rPr>
          <w:rFonts w:asciiTheme="minorHAnsi" w:hAnsiTheme="minorHAnsi" w:cstheme="minorHAnsi"/>
          <w:color w:val="000000"/>
          <w:sz w:val="24"/>
          <w:szCs w:val="24"/>
        </w:rPr>
        <w:t>onths to</w:t>
      </w:r>
      <w:r w:rsidRPr="002A5D7B">
        <w:rPr>
          <w:rFonts w:asciiTheme="minorHAnsi" w:hAnsiTheme="minorHAnsi" w:cstheme="minorHAnsi"/>
          <w:color w:val="000000"/>
          <w:sz w:val="24"/>
          <w:szCs w:val="24"/>
        </w:rPr>
        <w:t xml:space="preserve"> complete this </w:t>
      </w:r>
    </w:p>
    <w:p w:rsidR="004B61FF" w:rsidRPr="002A5D7B" w:rsidRDefault="004B61FF" w:rsidP="004B61FF">
      <w:pPr>
        <w:pStyle w:val="ListParagraph"/>
        <w:rPr>
          <w:rFonts w:asciiTheme="minorHAnsi" w:hAnsiTheme="minorHAnsi" w:cstheme="minorHAnsi"/>
          <w:color w:val="000000"/>
          <w:sz w:val="24"/>
          <w:szCs w:val="24"/>
        </w:rPr>
      </w:pPr>
      <w:proofErr w:type="gramStart"/>
      <w:r w:rsidRPr="002A5D7B">
        <w:rPr>
          <w:rFonts w:asciiTheme="minorHAnsi" w:hAnsiTheme="minorHAnsi" w:cstheme="minorHAnsi"/>
          <w:color w:val="000000"/>
          <w:sz w:val="24"/>
          <w:szCs w:val="24"/>
        </w:rPr>
        <w:t>process</w:t>
      </w:r>
      <w:proofErr w:type="gramEnd"/>
      <w:r w:rsidRPr="002A5D7B">
        <w:rPr>
          <w:rFonts w:asciiTheme="minorHAnsi" w:hAnsiTheme="minorHAnsi" w:cstheme="minorHAnsi"/>
          <w:color w:val="000000"/>
          <w:sz w:val="24"/>
          <w:szCs w:val="24"/>
        </w:rPr>
        <w:t>.</w:t>
      </w:r>
    </w:p>
    <w:p w:rsidR="001D5333" w:rsidRPr="002A5D7B" w:rsidRDefault="001D5333" w:rsidP="004B61FF">
      <w:pPr>
        <w:pStyle w:val="ListParagraph"/>
        <w:rPr>
          <w:rFonts w:asciiTheme="minorHAnsi" w:hAnsiTheme="minorHAnsi" w:cstheme="minorHAnsi"/>
          <w:color w:val="000000"/>
          <w:sz w:val="24"/>
          <w:szCs w:val="24"/>
        </w:rPr>
      </w:pPr>
    </w:p>
    <w:p w:rsidR="001D5333" w:rsidRPr="002A5D7B" w:rsidRDefault="001D5333" w:rsidP="004B61FF">
      <w:pPr>
        <w:pStyle w:val="ListParagraph"/>
        <w:rPr>
          <w:rFonts w:asciiTheme="minorHAnsi" w:hAnsiTheme="minorHAnsi" w:cstheme="minorHAnsi"/>
          <w:color w:val="000000"/>
          <w:sz w:val="24"/>
          <w:szCs w:val="24"/>
        </w:rPr>
      </w:pPr>
    </w:p>
    <w:p w:rsidR="001D5333" w:rsidRPr="002A5D7B" w:rsidRDefault="001D5333" w:rsidP="004B61FF">
      <w:pPr>
        <w:pStyle w:val="ListParagraph"/>
        <w:rPr>
          <w:rFonts w:asciiTheme="minorHAnsi" w:hAnsiTheme="minorHAnsi" w:cstheme="minorHAnsi"/>
          <w:color w:val="000000"/>
          <w:sz w:val="24"/>
          <w:szCs w:val="24"/>
        </w:rPr>
      </w:pPr>
    </w:p>
    <w:p w:rsidR="004B61FF" w:rsidRPr="002A5D7B" w:rsidRDefault="004B61FF" w:rsidP="004B61FF">
      <w:pPr>
        <w:pStyle w:val="ListParagraph"/>
        <w:numPr>
          <w:ilvl w:val="0"/>
          <w:numId w:val="20"/>
        </w:numPr>
        <w:rPr>
          <w:rFonts w:asciiTheme="minorHAnsi" w:hAnsiTheme="minorHAnsi" w:cstheme="minorHAnsi"/>
          <w:color w:val="000000"/>
          <w:sz w:val="24"/>
          <w:szCs w:val="24"/>
        </w:rPr>
      </w:pPr>
      <w:r w:rsidRPr="002A5D7B">
        <w:rPr>
          <w:rFonts w:asciiTheme="minorHAnsi" w:hAnsiTheme="minorHAnsi" w:cstheme="minorHAnsi"/>
          <w:color w:val="000000"/>
          <w:sz w:val="24"/>
          <w:szCs w:val="24"/>
        </w:rPr>
        <w:t xml:space="preserve">Once the bid documents are complete and reviewed </w:t>
      </w:r>
      <w:proofErr w:type="gramStart"/>
      <w:r w:rsidRPr="002A5D7B">
        <w:rPr>
          <w:rFonts w:asciiTheme="minorHAnsi" w:hAnsiTheme="minorHAnsi" w:cstheme="minorHAnsi"/>
          <w:color w:val="000000"/>
          <w:sz w:val="24"/>
          <w:szCs w:val="24"/>
        </w:rPr>
        <w:t>they</w:t>
      </w:r>
      <w:proofErr w:type="gramEnd"/>
      <w:r w:rsidRPr="002A5D7B">
        <w:rPr>
          <w:rFonts w:asciiTheme="minorHAnsi" w:hAnsiTheme="minorHAnsi" w:cstheme="minorHAnsi"/>
          <w:color w:val="000000"/>
          <w:sz w:val="24"/>
          <w:szCs w:val="24"/>
        </w:rPr>
        <w:t xml:space="preserve"> will be used by </w:t>
      </w:r>
      <w:proofErr w:type="spellStart"/>
      <w:r w:rsidRPr="002A5D7B">
        <w:rPr>
          <w:rFonts w:asciiTheme="minorHAnsi" w:hAnsiTheme="minorHAnsi" w:cstheme="minorHAnsi"/>
          <w:color w:val="000000"/>
          <w:sz w:val="24"/>
          <w:szCs w:val="24"/>
        </w:rPr>
        <w:t>Brockmiller</w:t>
      </w:r>
      <w:proofErr w:type="spellEnd"/>
      <w:r w:rsidRPr="002A5D7B">
        <w:rPr>
          <w:rFonts w:asciiTheme="minorHAnsi" w:hAnsiTheme="minorHAnsi" w:cstheme="minorHAnsi"/>
          <w:color w:val="000000"/>
          <w:sz w:val="24"/>
          <w:szCs w:val="24"/>
        </w:rPr>
        <w:t xml:space="preserve"> Construction to secure bids and to finalize the construction contract. It is also at this time that we can finalize financing proposals.</w:t>
      </w:r>
    </w:p>
    <w:p w:rsidR="001D5333" w:rsidRPr="002A5D7B" w:rsidRDefault="001D5333" w:rsidP="001D5333">
      <w:pPr>
        <w:rPr>
          <w:rFonts w:asciiTheme="minorHAnsi" w:hAnsiTheme="minorHAnsi" w:cstheme="minorHAnsi"/>
          <w:color w:val="000000"/>
          <w:sz w:val="24"/>
          <w:szCs w:val="24"/>
        </w:rPr>
      </w:pPr>
    </w:p>
    <w:p w:rsidR="001D5333" w:rsidRPr="002A5D7B" w:rsidRDefault="001D5333" w:rsidP="001D5333">
      <w:pPr>
        <w:rPr>
          <w:rFonts w:asciiTheme="minorHAnsi" w:hAnsiTheme="minorHAnsi" w:cstheme="minorHAnsi"/>
          <w:color w:val="000000"/>
          <w:sz w:val="24"/>
          <w:szCs w:val="24"/>
        </w:rPr>
      </w:pPr>
    </w:p>
    <w:p w:rsidR="001D5333" w:rsidRPr="002A5D7B" w:rsidRDefault="001D5333" w:rsidP="001D5333">
      <w:pPr>
        <w:rPr>
          <w:rFonts w:asciiTheme="minorHAnsi" w:hAnsiTheme="minorHAnsi" w:cstheme="minorHAnsi"/>
          <w:color w:val="000000"/>
          <w:sz w:val="24"/>
          <w:szCs w:val="24"/>
        </w:rPr>
      </w:pPr>
    </w:p>
    <w:p w:rsidR="004B61FF" w:rsidRPr="002A5D7B" w:rsidRDefault="004B61FF" w:rsidP="004B61FF">
      <w:pPr>
        <w:pStyle w:val="ListParagraph"/>
        <w:numPr>
          <w:ilvl w:val="0"/>
          <w:numId w:val="20"/>
        </w:numPr>
        <w:rPr>
          <w:rFonts w:asciiTheme="minorHAnsi" w:hAnsiTheme="minorHAnsi" w:cstheme="minorHAnsi"/>
          <w:color w:val="000000"/>
          <w:sz w:val="24"/>
          <w:szCs w:val="24"/>
        </w:rPr>
      </w:pPr>
      <w:r w:rsidRPr="002A5D7B">
        <w:rPr>
          <w:rFonts w:asciiTheme="minorHAnsi" w:hAnsiTheme="minorHAnsi" w:cstheme="minorHAnsi"/>
          <w:color w:val="000000"/>
          <w:sz w:val="24"/>
          <w:szCs w:val="24"/>
        </w:rPr>
        <w:t>We anticipate that sometim</w:t>
      </w:r>
      <w:r w:rsidR="001D5333" w:rsidRPr="002A5D7B">
        <w:rPr>
          <w:rFonts w:asciiTheme="minorHAnsi" w:hAnsiTheme="minorHAnsi" w:cstheme="minorHAnsi"/>
          <w:color w:val="000000"/>
          <w:sz w:val="24"/>
          <w:szCs w:val="24"/>
        </w:rPr>
        <w:t>e late summer or early fall we</w:t>
      </w:r>
      <w:r w:rsidRPr="002A5D7B">
        <w:rPr>
          <w:rFonts w:asciiTheme="minorHAnsi" w:hAnsiTheme="minorHAnsi" w:cstheme="minorHAnsi"/>
          <w:color w:val="000000"/>
          <w:sz w:val="24"/>
          <w:szCs w:val="24"/>
        </w:rPr>
        <w:t xml:space="preserve"> will be bringing a recommendation to the church body for approval to move forward.</w:t>
      </w:r>
      <w:r w:rsidR="001D5333" w:rsidRPr="002A5D7B">
        <w:rPr>
          <w:rFonts w:asciiTheme="minorHAnsi" w:hAnsiTheme="minorHAnsi" w:cstheme="minorHAnsi"/>
          <w:color w:val="000000"/>
          <w:sz w:val="24"/>
          <w:szCs w:val="24"/>
        </w:rPr>
        <w:t xml:space="preserve"> The recommendation will include construction </w:t>
      </w:r>
      <w:r w:rsidR="002A5D7B" w:rsidRPr="002A5D7B">
        <w:rPr>
          <w:rFonts w:asciiTheme="minorHAnsi" w:hAnsiTheme="minorHAnsi" w:cstheme="minorHAnsi"/>
          <w:color w:val="000000"/>
          <w:sz w:val="24"/>
          <w:szCs w:val="24"/>
        </w:rPr>
        <w:t>c</w:t>
      </w:r>
      <w:r w:rsidR="001D5333" w:rsidRPr="002A5D7B">
        <w:rPr>
          <w:rFonts w:asciiTheme="minorHAnsi" w:hAnsiTheme="minorHAnsi" w:cstheme="minorHAnsi"/>
          <w:color w:val="000000"/>
          <w:sz w:val="24"/>
          <w:szCs w:val="24"/>
        </w:rPr>
        <w:t>ontract and financing details.</w:t>
      </w:r>
    </w:p>
    <w:p w:rsidR="001D5333" w:rsidRPr="002A5D7B" w:rsidRDefault="001D5333" w:rsidP="001D5333">
      <w:pPr>
        <w:rPr>
          <w:rFonts w:asciiTheme="minorHAnsi" w:hAnsiTheme="minorHAnsi" w:cstheme="minorHAnsi"/>
          <w:color w:val="000000"/>
          <w:sz w:val="24"/>
          <w:szCs w:val="24"/>
        </w:rPr>
      </w:pPr>
    </w:p>
    <w:p w:rsidR="001D5333" w:rsidRPr="002A5D7B" w:rsidRDefault="001D5333" w:rsidP="001D5333">
      <w:pPr>
        <w:rPr>
          <w:rFonts w:asciiTheme="minorHAnsi" w:hAnsiTheme="minorHAnsi" w:cstheme="minorHAnsi"/>
          <w:color w:val="000000"/>
          <w:sz w:val="24"/>
          <w:szCs w:val="24"/>
        </w:rPr>
      </w:pPr>
    </w:p>
    <w:p w:rsidR="001D5333" w:rsidRPr="002A5D7B" w:rsidRDefault="001D5333" w:rsidP="001D5333">
      <w:pPr>
        <w:rPr>
          <w:rFonts w:asciiTheme="minorHAnsi" w:hAnsiTheme="minorHAnsi" w:cstheme="minorHAnsi"/>
          <w:color w:val="000000"/>
          <w:sz w:val="24"/>
          <w:szCs w:val="24"/>
        </w:rPr>
      </w:pPr>
    </w:p>
    <w:p w:rsidR="001D5333" w:rsidRDefault="001D5333" w:rsidP="001D5333">
      <w:pPr>
        <w:rPr>
          <w:rFonts w:asciiTheme="minorHAnsi" w:hAnsiTheme="minorHAnsi" w:cstheme="minorHAnsi"/>
          <w:color w:val="000000"/>
          <w:sz w:val="24"/>
          <w:szCs w:val="24"/>
        </w:rPr>
      </w:pPr>
      <w:r w:rsidRPr="002A5D7B">
        <w:rPr>
          <w:rFonts w:asciiTheme="minorHAnsi" w:hAnsiTheme="minorHAnsi" w:cstheme="minorHAnsi"/>
          <w:color w:val="000000"/>
          <w:sz w:val="24"/>
          <w:szCs w:val="24"/>
        </w:rPr>
        <w:t>Mem</w:t>
      </w:r>
      <w:r w:rsidR="002A5D7B">
        <w:rPr>
          <w:rFonts w:asciiTheme="minorHAnsi" w:hAnsiTheme="minorHAnsi" w:cstheme="minorHAnsi"/>
          <w:color w:val="000000"/>
          <w:sz w:val="24"/>
          <w:szCs w:val="24"/>
        </w:rPr>
        <w:t>bers of the Building Team and</w:t>
      </w:r>
      <w:r w:rsidRPr="002A5D7B">
        <w:rPr>
          <w:rFonts w:asciiTheme="minorHAnsi" w:hAnsiTheme="minorHAnsi" w:cstheme="minorHAnsi"/>
          <w:color w:val="000000"/>
          <w:sz w:val="24"/>
          <w:szCs w:val="24"/>
        </w:rPr>
        <w:t xml:space="preserve"> Pastor Matt are available to answer questions following worship services today and February 25</w:t>
      </w:r>
      <w:r w:rsidRPr="002A5D7B">
        <w:rPr>
          <w:rFonts w:asciiTheme="minorHAnsi" w:hAnsiTheme="minorHAnsi" w:cstheme="minorHAnsi"/>
          <w:color w:val="000000"/>
          <w:sz w:val="24"/>
          <w:szCs w:val="24"/>
          <w:vertAlign w:val="superscript"/>
        </w:rPr>
        <w:t>th</w:t>
      </w:r>
      <w:r w:rsidRPr="002A5D7B">
        <w:rPr>
          <w:rFonts w:asciiTheme="minorHAnsi" w:hAnsiTheme="minorHAnsi" w:cstheme="minorHAnsi"/>
          <w:color w:val="000000"/>
          <w:sz w:val="24"/>
          <w:szCs w:val="24"/>
        </w:rPr>
        <w:t xml:space="preserve"> in the gym and on Wednesday, February 21</w:t>
      </w:r>
      <w:r w:rsidRPr="002A5D7B">
        <w:rPr>
          <w:rFonts w:asciiTheme="minorHAnsi" w:hAnsiTheme="minorHAnsi" w:cstheme="minorHAnsi"/>
          <w:color w:val="000000"/>
          <w:sz w:val="24"/>
          <w:szCs w:val="24"/>
          <w:vertAlign w:val="superscript"/>
        </w:rPr>
        <w:t>st</w:t>
      </w:r>
      <w:r w:rsidRPr="002A5D7B">
        <w:rPr>
          <w:rFonts w:asciiTheme="minorHAnsi" w:hAnsiTheme="minorHAnsi" w:cstheme="minorHAnsi"/>
          <w:color w:val="000000"/>
          <w:sz w:val="24"/>
          <w:szCs w:val="24"/>
        </w:rPr>
        <w:t>, 6:30-7:30pm, in the café.</w:t>
      </w:r>
    </w:p>
    <w:p w:rsidR="002A5D7B" w:rsidRDefault="002A5D7B" w:rsidP="001D5333">
      <w:pPr>
        <w:rPr>
          <w:rFonts w:asciiTheme="minorHAnsi" w:hAnsiTheme="minorHAnsi" w:cstheme="minorHAnsi"/>
          <w:color w:val="000000"/>
          <w:sz w:val="24"/>
          <w:szCs w:val="24"/>
        </w:rPr>
      </w:pPr>
    </w:p>
    <w:p w:rsidR="002A5D7B" w:rsidRDefault="002A5D7B" w:rsidP="001D5333">
      <w:pPr>
        <w:rPr>
          <w:rFonts w:asciiTheme="minorHAnsi" w:hAnsiTheme="minorHAnsi" w:cstheme="minorHAnsi"/>
          <w:color w:val="000000"/>
          <w:sz w:val="24"/>
          <w:szCs w:val="24"/>
        </w:rPr>
      </w:pPr>
    </w:p>
    <w:p w:rsidR="002A5D7B" w:rsidRPr="002A5D7B" w:rsidRDefault="002A5D7B" w:rsidP="002A5D7B">
      <w:pPr>
        <w:rPr>
          <w:rFonts w:asciiTheme="minorHAnsi" w:hAnsiTheme="minorHAnsi" w:cstheme="minorHAnsi"/>
          <w:b/>
          <w:color w:val="000000"/>
          <w:sz w:val="32"/>
          <w:szCs w:val="32"/>
        </w:rPr>
      </w:pPr>
      <w:r w:rsidRPr="002A5D7B">
        <w:rPr>
          <w:rFonts w:asciiTheme="minorHAnsi" w:hAnsiTheme="minorHAnsi" w:cstheme="minorHAnsi"/>
          <w:b/>
          <w:color w:val="000000"/>
          <w:sz w:val="32"/>
          <w:szCs w:val="32"/>
        </w:rPr>
        <w:lastRenderedPageBreak/>
        <w:t>TOGETHER IN FAITH</w:t>
      </w:r>
    </w:p>
    <w:p w:rsidR="002A5D7B" w:rsidRPr="002A5D7B" w:rsidRDefault="002A5D7B" w:rsidP="002A5D7B">
      <w:pPr>
        <w:rPr>
          <w:rFonts w:asciiTheme="minorHAnsi" w:hAnsiTheme="minorHAnsi" w:cstheme="minorHAnsi"/>
          <w:color w:val="000000"/>
          <w:sz w:val="32"/>
          <w:szCs w:val="32"/>
        </w:rPr>
      </w:pPr>
      <w:r w:rsidRPr="002A5D7B">
        <w:rPr>
          <w:rFonts w:asciiTheme="minorHAnsi" w:hAnsiTheme="minorHAnsi" w:cstheme="minorHAnsi"/>
          <w:color w:val="000000"/>
          <w:sz w:val="32"/>
          <w:szCs w:val="32"/>
        </w:rPr>
        <w:t>Building Team Update February 2018</w:t>
      </w:r>
    </w:p>
    <w:p w:rsidR="002A5D7B" w:rsidRDefault="002A5D7B" w:rsidP="002A5D7B">
      <w:pPr>
        <w:rPr>
          <w:rFonts w:asciiTheme="minorHAnsi" w:hAnsiTheme="minorHAnsi" w:cstheme="minorHAnsi"/>
          <w:color w:val="000000"/>
          <w:sz w:val="22"/>
          <w:szCs w:val="22"/>
        </w:rPr>
      </w:pPr>
    </w:p>
    <w:p w:rsidR="002A5D7B" w:rsidRDefault="002A5D7B" w:rsidP="002A5D7B">
      <w:pPr>
        <w:rPr>
          <w:rFonts w:asciiTheme="minorHAnsi" w:hAnsiTheme="minorHAnsi" w:cstheme="minorHAnsi"/>
          <w:color w:val="000000"/>
          <w:sz w:val="22"/>
          <w:szCs w:val="22"/>
        </w:rPr>
      </w:pPr>
    </w:p>
    <w:p w:rsidR="002A5D7B" w:rsidRPr="002A5D7B" w:rsidRDefault="002A5D7B" w:rsidP="002A5D7B">
      <w:pPr>
        <w:pStyle w:val="ListParagraph"/>
        <w:numPr>
          <w:ilvl w:val="0"/>
          <w:numId w:val="20"/>
        </w:numPr>
        <w:rPr>
          <w:rFonts w:asciiTheme="minorHAnsi" w:hAnsiTheme="minorHAnsi" w:cstheme="minorHAnsi"/>
          <w:color w:val="000000"/>
          <w:sz w:val="24"/>
          <w:szCs w:val="24"/>
        </w:rPr>
      </w:pPr>
      <w:r w:rsidRPr="002A5D7B">
        <w:rPr>
          <w:rFonts w:asciiTheme="minorHAnsi" w:hAnsiTheme="minorHAnsi" w:cstheme="minorHAnsi"/>
          <w:color w:val="000000"/>
          <w:sz w:val="24"/>
          <w:szCs w:val="24"/>
        </w:rPr>
        <w:t>The Design Development Phase is coming to an end and we will soon be moving into the Construction Document Phase.</w:t>
      </w:r>
    </w:p>
    <w:p w:rsidR="002A5D7B" w:rsidRPr="002A5D7B" w:rsidRDefault="002A5D7B" w:rsidP="002A5D7B">
      <w:pPr>
        <w:pStyle w:val="ListParagraph"/>
        <w:rPr>
          <w:rFonts w:asciiTheme="minorHAnsi" w:hAnsiTheme="minorHAnsi" w:cstheme="minorHAnsi"/>
          <w:color w:val="000000"/>
          <w:sz w:val="24"/>
          <w:szCs w:val="24"/>
        </w:rPr>
      </w:pPr>
    </w:p>
    <w:p w:rsidR="002A5D7B" w:rsidRPr="002A5D7B" w:rsidRDefault="002A5D7B" w:rsidP="002A5D7B">
      <w:pPr>
        <w:pStyle w:val="ListParagraph"/>
        <w:rPr>
          <w:rFonts w:asciiTheme="minorHAnsi" w:hAnsiTheme="minorHAnsi" w:cstheme="minorHAnsi"/>
          <w:color w:val="000000"/>
          <w:sz w:val="24"/>
          <w:szCs w:val="24"/>
        </w:rPr>
      </w:pPr>
    </w:p>
    <w:p w:rsidR="002A5D7B" w:rsidRPr="002A5D7B" w:rsidRDefault="002A5D7B" w:rsidP="002A5D7B">
      <w:pPr>
        <w:pStyle w:val="ListParagraph"/>
        <w:rPr>
          <w:rFonts w:asciiTheme="minorHAnsi" w:hAnsiTheme="minorHAnsi" w:cstheme="minorHAnsi"/>
          <w:color w:val="000000"/>
          <w:sz w:val="24"/>
          <w:szCs w:val="24"/>
        </w:rPr>
      </w:pPr>
    </w:p>
    <w:p w:rsidR="002A5D7B" w:rsidRPr="002A5D7B" w:rsidRDefault="002A5D7B" w:rsidP="002A5D7B">
      <w:pPr>
        <w:pStyle w:val="ListParagraph"/>
        <w:numPr>
          <w:ilvl w:val="0"/>
          <w:numId w:val="20"/>
        </w:numPr>
        <w:rPr>
          <w:rFonts w:asciiTheme="minorHAnsi" w:hAnsiTheme="minorHAnsi" w:cstheme="minorHAnsi"/>
          <w:color w:val="000000"/>
          <w:sz w:val="24"/>
          <w:szCs w:val="24"/>
        </w:rPr>
      </w:pPr>
      <w:r w:rsidRPr="002A5D7B">
        <w:rPr>
          <w:rFonts w:asciiTheme="minorHAnsi" w:hAnsiTheme="minorHAnsi" w:cstheme="minorHAnsi"/>
          <w:color w:val="000000"/>
          <w:sz w:val="24"/>
          <w:szCs w:val="24"/>
        </w:rPr>
        <w:t xml:space="preserve">The Construction Document Phase includes developing detailed drawings, specifications, and bid documents for permitting and construction. The architects estimate four months to complete this </w:t>
      </w:r>
    </w:p>
    <w:p w:rsidR="002A5D7B" w:rsidRPr="002A5D7B" w:rsidRDefault="002A5D7B" w:rsidP="002A5D7B">
      <w:pPr>
        <w:pStyle w:val="ListParagraph"/>
        <w:rPr>
          <w:rFonts w:asciiTheme="minorHAnsi" w:hAnsiTheme="minorHAnsi" w:cstheme="minorHAnsi"/>
          <w:color w:val="000000"/>
          <w:sz w:val="24"/>
          <w:szCs w:val="24"/>
        </w:rPr>
      </w:pPr>
      <w:proofErr w:type="gramStart"/>
      <w:r w:rsidRPr="002A5D7B">
        <w:rPr>
          <w:rFonts w:asciiTheme="minorHAnsi" w:hAnsiTheme="minorHAnsi" w:cstheme="minorHAnsi"/>
          <w:color w:val="000000"/>
          <w:sz w:val="24"/>
          <w:szCs w:val="24"/>
        </w:rPr>
        <w:t>process</w:t>
      </w:r>
      <w:proofErr w:type="gramEnd"/>
      <w:r w:rsidRPr="002A5D7B">
        <w:rPr>
          <w:rFonts w:asciiTheme="minorHAnsi" w:hAnsiTheme="minorHAnsi" w:cstheme="minorHAnsi"/>
          <w:color w:val="000000"/>
          <w:sz w:val="24"/>
          <w:szCs w:val="24"/>
        </w:rPr>
        <w:t>.</w:t>
      </w:r>
    </w:p>
    <w:p w:rsidR="002A5D7B" w:rsidRPr="002A5D7B" w:rsidRDefault="002A5D7B" w:rsidP="002A5D7B">
      <w:pPr>
        <w:pStyle w:val="ListParagraph"/>
        <w:rPr>
          <w:rFonts w:asciiTheme="minorHAnsi" w:hAnsiTheme="minorHAnsi" w:cstheme="minorHAnsi"/>
          <w:color w:val="000000"/>
          <w:sz w:val="24"/>
          <w:szCs w:val="24"/>
        </w:rPr>
      </w:pPr>
    </w:p>
    <w:p w:rsidR="002A5D7B" w:rsidRPr="002A5D7B" w:rsidRDefault="002A5D7B" w:rsidP="002A5D7B">
      <w:pPr>
        <w:pStyle w:val="ListParagraph"/>
        <w:rPr>
          <w:rFonts w:asciiTheme="minorHAnsi" w:hAnsiTheme="minorHAnsi" w:cstheme="minorHAnsi"/>
          <w:color w:val="000000"/>
          <w:sz w:val="24"/>
          <w:szCs w:val="24"/>
        </w:rPr>
      </w:pPr>
    </w:p>
    <w:p w:rsidR="002A5D7B" w:rsidRPr="002A5D7B" w:rsidRDefault="002A5D7B" w:rsidP="002A5D7B">
      <w:pPr>
        <w:pStyle w:val="ListParagraph"/>
        <w:rPr>
          <w:rFonts w:asciiTheme="minorHAnsi" w:hAnsiTheme="minorHAnsi" w:cstheme="minorHAnsi"/>
          <w:color w:val="000000"/>
          <w:sz w:val="24"/>
          <w:szCs w:val="24"/>
        </w:rPr>
      </w:pPr>
    </w:p>
    <w:p w:rsidR="002A5D7B" w:rsidRPr="002A5D7B" w:rsidRDefault="002A5D7B" w:rsidP="002A5D7B">
      <w:pPr>
        <w:pStyle w:val="ListParagraph"/>
        <w:numPr>
          <w:ilvl w:val="0"/>
          <w:numId w:val="20"/>
        </w:numPr>
        <w:rPr>
          <w:rFonts w:asciiTheme="minorHAnsi" w:hAnsiTheme="minorHAnsi" w:cstheme="minorHAnsi"/>
          <w:color w:val="000000"/>
          <w:sz w:val="24"/>
          <w:szCs w:val="24"/>
        </w:rPr>
      </w:pPr>
      <w:r w:rsidRPr="002A5D7B">
        <w:rPr>
          <w:rFonts w:asciiTheme="minorHAnsi" w:hAnsiTheme="minorHAnsi" w:cstheme="minorHAnsi"/>
          <w:color w:val="000000"/>
          <w:sz w:val="24"/>
          <w:szCs w:val="24"/>
        </w:rPr>
        <w:t xml:space="preserve">Once the bid documents are complete and reviewed </w:t>
      </w:r>
      <w:proofErr w:type="gramStart"/>
      <w:r w:rsidRPr="002A5D7B">
        <w:rPr>
          <w:rFonts w:asciiTheme="minorHAnsi" w:hAnsiTheme="minorHAnsi" w:cstheme="minorHAnsi"/>
          <w:color w:val="000000"/>
          <w:sz w:val="24"/>
          <w:szCs w:val="24"/>
        </w:rPr>
        <w:t>they</w:t>
      </w:r>
      <w:proofErr w:type="gramEnd"/>
      <w:r w:rsidRPr="002A5D7B">
        <w:rPr>
          <w:rFonts w:asciiTheme="minorHAnsi" w:hAnsiTheme="minorHAnsi" w:cstheme="minorHAnsi"/>
          <w:color w:val="000000"/>
          <w:sz w:val="24"/>
          <w:szCs w:val="24"/>
        </w:rPr>
        <w:t xml:space="preserve"> will be used by </w:t>
      </w:r>
      <w:proofErr w:type="spellStart"/>
      <w:r w:rsidRPr="002A5D7B">
        <w:rPr>
          <w:rFonts w:asciiTheme="minorHAnsi" w:hAnsiTheme="minorHAnsi" w:cstheme="minorHAnsi"/>
          <w:color w:val="000000"/>
          <w:sz w:val="24"/>
          <w:szCs w:val="24"/>
        </w:rPr>
        <w:t>Brockmiller</w:t>
      </w:r>
      <w:proofErr w:type="spellEnd"/>
      <w:r w:rsidRPr="002A5D7B">
        <w:rPr>
          <w:rFonts w:asciiTheme="minorHAnsi" w:hAnsiTheme="minorHAnsi" w:cstheme="minorHAnsi"/>
          <w:color w:val="000000"/>
          <w:sz w:val="24"/>
          <w:szCs w:val="24"/>
        </w:rPr>
        <w:t xml:space="preserve"> Construction to secure bids and to finalize the construction contract. It is also at this time that we can finalize financing proposals.</w:t>
      </w:r>
    </w:p>
    <w:p w:rsidR="002A5D7B" w:rsidRPr="002A5D7B" w:rsidRDefault="002A5D7B" w:rsidP="002A5D7B">
      <w:pPr>
        <w:rPr>
          <w:rFonts w:asciiTheme="minorHAnsi" w:hAnsiTheme="minorHAnsi" w:cstheme="minorHAnsi"/>
          <w:color w:val="000000"/>
          <w:sz w:val="24"/>
          <w:szCs w:val="24"/>
        </w:rPr>
      </w:pPr>
    </w:p>
    <w:p w:rsidR="002A5D7B" w:rsidRPr="002A5D7B" w:rsidRDefault="002A5D7B" w:rsidP="002A5D7B">
      <w:pPr>
        <w:rPr>
          <w:rFonts w:asciiTheme="minorHAnsi" w:hAnsiTheme="minorHAnsi" w:cstheme="minorHAnsi"/>
          <w:color w:val="000000"/>
          <w:sz w:val="24"/>
          <w:szCs w:val="24"/>
        </w:rPr>
      </w:pPr>
    </w:p>
    <w:p w:rsidR="002A5D7B" w:rsidRPr="002A5D7B" w:rsidRDefault="002A5D7B" w:rsidP="002A5D7B">
      <w:pPr>
        <w:rPr>
          <w:rFonts w:asciiTheme="minorHAnsi" w:hAnsiTheme="minorHAnsi" w:cstheme="minorHAnsi"/>
          <w:color w:val="000000"/>
          <w:sz w:val="24"/>
          <w:szCs w:val="24"/>
        </w:rPr>
      </w:pPr>
    </w:p>
    <w:p w:rsidR="002A5D7B" w:rsidRPr="002A5D7B" w:rsidRDefault="002A5D7B" w:rsidP="002A5D7B">
      <w:pPr>
        <w:pStyle w:val="ListParagraph"/>
        <w:numPr>
          <w:ilvl w:val="0"/>
          <w:numId w:val="20"/>
        </w:numPr>
        <w:rPr>
          <w:rFonts w:asciiTheme="minorHAnsi" w:hAnsiTheme="minorHAnsi" w:cstheme="minorHAnsi"/>
          <w:color w:val="000000"/>
          <w:sz w:val="24"/>
          <w:szCs w:val="24"/>
        </w:rPr>
      </w:pPr>
      <w:r w:rsidRPr="002A5D7B">
        <w:rPr>
          <w:rFonts w:asciiTheme="minorHAnsi" w:hAnsiTheme="minorHAnsi" w:cstheme="minorHAnsi"/>
          <w:color w:val="000000"/>
          <w:sz w:val="24"/>
          <w:szCs w:val="24"/>
        </w:rPr>
        <w:t>We anticipate that sometime late summer or early fall we will be bringing a recommendation to the church body for approval to move forward. The recommendation will include construction contract and financing details.</w:t>
      </w:r>
    </w:p>
    <w:p w:rsidR="002A5D7B" w:rsidRPr="002A5D7B" w:rsidRDefault="002A5D7B" w:rsidP="002A5D7B">
      <w:pPr>
        <w:rPr>
          <w:rFonts w:asciiTheme="minorHAnsi" w:hAnsiTheme="minorHAnsi" w:cstheme="minorHAnsi"/>
          <w:color w:val="000000"/>
          <w:sz w:val="24"/>
          <w:szCs w:val="24"/>
        </w:rPr>
      </w:pPr>
    </w:p>
    <w:p w:rsidR="002A5D7B" w:rsidRPr="002A5D7B" w:rsidRDefault="002A5D7B" w:rsidP="002A5D7B">
      <w:pPr>
        <w:rPr>
          <w:rFonts w:asciiTheme="minorHAnsi" w:hAnsiTheme="minorHAnsi" w:cstheme="minorHAnsi"/>
          <w:color w:val="000000"/>
          <w:sz w:val="24"/>
          <w:szCs w:val="24"/>
        </w:rPr>
      </w:pPr>
    </w:p>
    <w:p w:rsidR="002A5D7B" w:rsidRPr="002A5D7B" w:rsidRDefault="002A5D7B" w:rsidP="002A5D7B">
      <w:pPr>
        <w:rPr>
          <w:rFonts w:asciiTheme="minorHAnsi" w:hAnsiTheme="minorHAnsi" w:cstheme="minorHAnsi"/>
          <w:color w:val="000000"/>
          <w:sz w:val="24"/>
          <w:szCs w:val="24"/>
        </w:rPr>
      </w:pPr>
    </w:p>
    <w:p w:rsidR="002A5D7B" w:rsidRPr="002A5D7B" w:rsidRDefault="002A5D7B" w:rsidP="002A5D7B">
      <w:pPr>
        <w:rPr>
          <w:rFonts w:asciiTheme="minorHAnsi" w:hAnsiTheme="minorHAnsi" w:cstheme="minorHAnsi"/>
          <w:color w:val="000000"/>
          <w:sz w:val="24"/>
          <w:szCs w:val="24"/>
        </w:rPr>
      </w:pPr>
      <w:r w:rsidRPr="002A5D7B">
        <w:rPr>
          <w:rFonts w:asciiTheme="minorHAnsi" w:hAnsiTheme="minorHAnsi" w:cstheme="minorHAnsi"/>
          <w:color w:val="000000"/>
          <w:sz w:val="24"/>
          <w:szCs w:val="24"/>
        </w:rPr>
        <w:t>Mem</w:t>
      </w:r>
      <w:r>
        <w:rPr>
          <w:rFonts w:asciiTheme="minorHAnsi" w:hAnsiTheme="minorHAnsi" w:cstheme="minorHAnsi"/>
          <w:color w:val="000000"/>
          <w:sz w:val="24"/>
          <w:szCs w:val="24"/>
        </w:rPr>
        <w:t>bers of the Building Team and</w:t>
      </w:r>
      <w:r w:rsidRPr="002A5D7B">
        <w:rPr>
          <w:rFonts w:asciiTheme="minorHAnsi" w:hAnsiTheme="minorHAnsi" w:cstheme="minorHAnsi"/>
          <w:color w:val="000000"/>
          <w:sz w:val="24"/>
          <w:szCs w:val="24"/>
        </w:rPr>
        <w:t xml:space="preserve"> Pastor Matt are available to answer questions following worship services today and February 25</w:t>
      </w:r>
      <w:r w:rsidRPr="002A5D7B">
        <w:rPr>
          <w:rFonts w:asciiTheme="minorHAnsi" w:hAnsiTheme="minorHAnsi" w:cstheme="minorHAnsi"/>
          <w:color w:val="000000"/>
          <w:sz w:val="24"/>
          <w:szCs w:val="24"/>
          <w:vertAlign w:val="superscript"/>
        </w:rPr>
        <w:t>th</w:t>
      </w:r>
      <w:r w:rsidRPr="002A5D7B">
        <w:rPr>
          <w:rFonts w:asciiTheme="minorHAnsi" w:hAnsiTheme="minorHAnsi" w:cstheme="minorHAnsi"/>
          <w:color w:val="000000"/>
          <w:sz w:val="24"/>
          <w:szCs w:val="24"/>
        </w:rPr>
        <w:t xml:space="preserve"> in the gym and on Wednesday, February 21</w:t>
      </w:r>
      <w:r w:rsidRPr="002A5D7B">
        <w:rPr>
          <w:rFonts w:asciiTheme="minorHAnsi" w:hAnsiTheme="minorHAnsi" w:cstheme="minorHAnsi"/>
          <w:color w:val="000000"/>
          <w:sz w:val="24"/>
          <w:szCs w:val="24"/>
          <w:vertAlign w:val="superscript"/>
        </w:rPr>
        <w:t>st</w:t>
      </w:r>
      <w:r w:rsidRPr="002A5D7B">
        <w:rPr>
          <w:rFonts w:asciiTheme="minorHAnsi" w:hAnsiTheme="minorHAnsi" w:cstheme="minorHAnsi"/>
          <w:color w:val="000000"/>
          <w:sz w:val="24"/>
          <w:szCs w:val="24"/>
        </w:rPr>
        <w:t>, 6:30-7:30pm, in the café.</w:t>
      </w:r>
    </w:p>
    <w:p w:rsidR="002A5D7B" w:rsidRPr="002A5D7B" w:rsidRDefault="002A5D7B" w:rsidP="001D5333">
      <w:pPr>
        <w:rPr>
          <w:rFonts w:asciiTheme="minorHAnsi" w:hAnsiTheme="minorHAnsi" w:cstheme="minorHAnsi"/>
          <w:color w:val="000000"/>
          <w:sz w:val="24"/>
          <w:szCs w:val="24"/>
        </w:rPr>
      </w:pPr>
    </w:p>
    <w:sectPr w:rsidR="002A5D7B" w:rsidRPr="002A5D7B" w:rsidSect="002A5D7B">
      <w:type w:val="continuous"/>
      <w:pgSz w:w="15840" w:h="12240" w:orient="landscape" w:code="1"/>
      <w:pgMar w:top="630" w:right="720" w:bottom="288" w:left="450" w:header="720" w:footer="720" w:gutter="0"/>
      <w:cols w:num="2" w:space="1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4">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6">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4">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15">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0"/>
  </w:num>
  <w:num w:numId="4">
    <w:abstractNumId w:val="8"/>
  </w:num>
  <w:num w:numId="5">
    <w:abstractNumId w:val="4"/>
  </w:num>
  <w:num w:numId="6">
    <w:abstractNumId w:val="6"/>
  </w:num>
  <w:num w:numId="7">
    <w:abstractNumId w:val="2"/>
  </w:num>
  <w:num w:numId="8">
    <w:abstractNumId w:val="16"/>
  </w:num>
  <w:num w:numId="9">
    <w:abstractNumId w:val="12"/>
  </w:num>
  <w:num w:numId="10">
    <w:abstractNumId w:val="9"/>
  </w:num>
  <w:num w:numId="11">
    <w:abstractNumId w:val="18"/>
  </w:num>
  <w:num w:numId="12">
    <w:abstractNumId w:val="15"/>
  </w:num>
  <w:num w:numId="13">
    <w:abstractNumId w:val="13"/>
  </w:num>
  <w:num w:numId="14">
    <w:abstractNumId w:val="3"/>
  </w:num>
  <w:num w:numId="15">
    <w:abstractNumId w:val="14"/>
  </w:num>
  <w:num w:numId="16">
    <w:abstractNumId w:val="11"/>
  </w:num>
  <w:num w:numId="17">
    <w:abstractNumId w:val="5"/>
  </w:num>
  <w:num w:numId="18">
    <w:abstractNumId w:val="1"/>
  </w:num>
  <w:num w:numId="19">
    <w:abstractNumId w:val="10"/>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33E"/>
    <w:rsid w:val="00020515"/>
    <w:rsid w:val="000207FA"/>
    <w:rsid w:val="00022190"/>
    <w:rsid w:val="00022A21"/>
    <w:rsid w:val="00023192"/>
    <w:rsid w:val="00023B13"/>
    <w:rsid w:val="00024930"/>
    <w:rsid w:val="000256E4"/>
    <w:rsid w:val="000263DD"/>
    <w:rsid w:val="00026C28"/>
    <w:rsid w:val="0002771C"/>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225C"/>
    <w:rsid w:val="000423F1"/>
    <w:rsid w:val="00042B5F"/>
    <w:rsid w:val="00043950"/>
    <w:rsid w:val="00044AE2"/>
    <w:rsid w:val="0004535A"/>
    <w:rsid w:val="000472F3"/>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F54"/>
    <w:rsid w:val="000B0AAA"/>
    <w:rsid w:val="000B0B93"/>
    <w:rsid w:val="000B0E47"/>
    <w:rsid w:val="000B22A9"/>
    <w:rsid w:val="000B6BDF"/>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F7D"/>
    <w:rsid w:val="001736D6"/>
    <w:rsid w:val="0017375C"/>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5120"/>
    <w:rsid w:val="00195CDA"/>
    <w:rsid w:val="00195FA3"/>
    <w:rsid w:val="00197FF4"/>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EE2"/>
    <w:rsid w:val="001C392F"/>
    <w:rsid w:val="001C53E0"/>
    <w:rsid w:val="001C6037"/>
    <w:rsid w:val="001C6B53"/>
    <w:rsid w:val="001C6F6A"/>
    <w:rsid w:val="001C72E2"/>
    <w:rsid w:val="001C7B68"/>
    <w:rsid w:val="001D0453"/>
    <w:rsid w:val="001D26D0"/>
    <w:rsid w:val="001D2A22"/>
    <w:rsid w:val="001D2D52"/>
    <w:rsid w:val="001D3304"/>
    <w:rsid w:val="001D45A4"/>
    <w:rsid w:val="001D5333"/>
    <w:rsid w:val="001D5ADB"/>
    <w:rsid w:val="001D5C23"/>
    <w:rsid w:val="001D6389"/>
    <w:rsid w:val="001D712B"/>
    <w:rsid w:val="001D757F"/>
    <w:rsid w:val="001E06BC"/>
    <w:rsid w:val="001E0DE7"/>
    <w:rsid w:val="001E2173"/>
    <w:rsid w:val="001E36C7"/>
    <w:rsid w:val="001E5AE6"/>
    <w:rsid w:val="001E6021"/>
    <w:rsid w:val="001F21F4"/>
    <w:rsid w:val="001F2882"/>
    <w:rsid w:val="001F398C"/>
    <w:rsid w:val="001F5020"/>
    <w:rsid w:val="001F5447"/>
    <w:rsid w:val="001F561A"/>
    <w:rsid w:val="001F60EB"/>
    <w:rsid w:val="001F6A1C"/>
    <w:rsid w:val="001F78A4"/>
    <w:rsid w:val="001F79F5"/>
    <w:rsid w:val="00200270"/>
    <w:rsid w:val="00200705"/>
    <w:rsid w:val="00200766"/>
    <w:rsid w:val="00200D53"/>
    <w:rsid w:val="00200F92"/>
    <w:rsid w:val="00202DE2"/>
    <w:rsid w:val="002038BC"/>
    <w:rsid w:val="00203B41"/>
    <w:rsid w:val="0020466B"/>
    <w:rsid w:val="00206792"/>
    <w:rsid w:val="00206946"/>
    <w:rsid w:val="00206AB9"/>
    <w:rsid w:val="002077BC"/>
    <w:rsid w:val="00207A45"/>
    <w:rsid w:val="00210663"/>
    <w:rsid w:val="00210B1C"/>
    <w:rsid w:val="00211082"/>
    <w:rsid w:val="00212B0C"/>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79A3"/>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2440"/>
    <w:rsid w:val="00363324"/>
    <w:rsid w:val="00363831"/>
    <w:rsid w:val="00364968"/>
    <w:rsid w:val="00364F71"/>
    <w:rsid w:val="00365A5D"/>
    <w:rsid w:val="0036740E"/>
    <w:rsid w:val="00370AEC"/>
    <w:rsid w:val="00371537"/>
    <w:rsid w:val="00371C82"/>
    <w:rsid w:val="0037218C"/>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3062"/>
    <w:rsid w:val="003B37FD"/>
    <w:rsid w:val="003B46E3"/>
    <w:rsid w:val="003B4CCC"/>
    <w:rsid w:val="003B5240"/>
    <w:rsid w:val="003B6856"/>
    <w:rsid w:val="003B6C1C"/>
    <w:rsid w:val="003B763E"/>
    <w:rsid w:val="003C1DC3"/>
    <w:rsid w:val="003C267A"/>
    <w:rsid w:val="003C2C43"/>
    <w:rsid w:val="003C2C72"/>
    <w:rsid w:val="003C3030"/>
    <w:rsid w:val="003C30B0"/>
    <w:rsid w:val="003C34A0"/>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4F4"/>
    <w:rsid w:val="0041063E"/>
    <w:rsid w:val="00410F5C"/>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4D5"/>
    <w:rsid w:val="00523199"/>
    <w:rsid w:val="005232A4"/>
    <w:rsid w:val="00524770"/>
    <w:rsid w:val="005247C1"/>
    <w:rsid w:val="00525319"/>
    <w:rsid w:val="0052684D"/>
    <w:rsid w:val="00526988"/>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2FF"/>
    <w:rsid w:val="00576A49"/>
    <w:rsid w:val="00577BB3"/>
    <w:rsid w:val="00577FEC"/>
    <w:rsid w:val="00581291"/>
    <w:rsid w:val="00581F36"/>
    <w:rsid w:val="005820A4"/>
    <w:rsid w:val="00583641"/>
    <w:rsid w:val="00583DE6"/>
    <w:rsid w:val="00583F37"/>
    <w:rsid w:val="005846BA"/>
    <w:rsid w:val="005864B9"/>
    <w:rsid w:val="005875A4"/>
    <w:rsid w:val="00587EE7"/>
    <w:rsid w:val="00590A52"/>
    <w:rsid w:val="00591489"/>
    <w:rsid w:val="00591AF5"/>
    <w:rsid w:val="00591DE5"/>
    <w:rsid w:val="005920B5"/>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38FC"/>
    <w:rsid w:val="00603A38"/>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93E"/>
    <w:rsid w:val="00654A68"/>
    <w:rsid w:val="006550A3"/>
    <w:rsid w:val="0066009D"/>
    <w:rsid w:val="00660250"/>
    <w:rsid w:val="006602E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BD0"/>
    <w:rsid w:val="00774210"/>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5DD2"/>
    <w:rsid w:val="00845F01"/>
    <w:rsid w:val="00846259"/>
    <w:rsid w:val="0084625B"/>
    <w:rsid w:val="00846455"/>
    <w:rsid w:val="00847AFB"/>
    <w:rsid w:val="0085043E"/>
    <w:rsid w:val="00851D0B"/>
    <w:rsid w:val="008529E6"/>
    <w:rsid w:val="00852C72"/>
    <w:rsid w:val="00853033"/>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5ABD"/>
    <w:rsid w:val="00945E45"/>
    <w:rsid w:val="00946171"/>
    <w:rsid w:val="00946651"/>
    <w:rsid w:val="00950604"/>
    <w:rsid w:val="00950985"/>
    <w:rsid w:val="00950D6D"/>
    <w:rsid w:val="00950E6D"/>
    <w:rsid w:val="00952026"/>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C7"/>
    <w:rsid w:val="00A2277E"/>
    <w:rsid w:val="00A237B3"/>
    <w:rsid w:val="00A24CF0"/>
    <w:rsid w:val="00A255FF"/>
    <w:rsid w:val="00A2647A"/>
    <w:rsid w:val="00A26640"/>
    <w:rsid w:val="00A2721D"/>
    <w:rsid w:val="00A27459"/>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2F2E"/>
    <w:rsid w:val="00AD41B2"/>
    <w:rsid w:val="00AD470B"/>
    <w:rsid w:val="00AD59FB"/>
    <w:rsid w:val="00AD6153"/>
    <w:rsid w:val="00AD69CC"/>
    <w:rsid w:val="00AD6C98"/>
    <w:rsid w:val="00AD7446"/>
    <w:rsid w:val="00AE0387"/>
    <w:rsid w:val="00AE1775"/>
    <w:rsid w:val="00AE20D3"/>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2B8"/>
    <w:rsid w:val="00B348B3"/>
    <w:rsid w:val="00B34989"/>
    <w:rsid w:val="00B34DA8"/>
    <w:rsid w:val="00B357E2"/>
    <w:rsid w:val="00B3684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433C"/>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B71"/>
    <w:rsid w:val="00C12B7A"/>
    <w:rsid w:val="00C12E0F"/>
    <w:rsid w:val="00C13CFE"/>
    <w:rsid w:val="00C14584"/>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4D9E"/>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71EA"/>
    <w:rsid w:val="00D673D7"/>
    <w:rsid w:val="00D70759"/>
    <w:rsid w:val="00D70F54"/>
    <w:rsid w:val="00D7254E"/>
    <w:rsid w:val="00D72550"/>
    <w:rsid w:val="00D7287D"/>
    <w:rsid w:val="00D72B3E"/>
    <w:rsid w:val="00D72F36"/>
    <w:rsid w:val="00D747F8"/>
    <w:rsid w:val="00D74BD7"/>
    <w:rsid w:val="00D74ED2"/>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A0BD3"/>
    <w:rsid w:val="00DA0E83"/>
    <w:rsid w:val="00DA4F56"/>
    <w:rsid w:val="00DA625F"/>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17151"/>
    <w:rsid w:val="00E2190D"/>
    <w:rsid w:val="00E22693"/>
    <w:rsid w:val="00E23419"/>
    <w:rsid w:val="00E2519D"/>
    <w:rsid w:val="00E252AA"/>
    <w:rsid w:val="00E256F8"/>
    <w:rsid w:val="00E25C20"/>
    <w:rsid w:val="00E313CA"/>
    <w:rsid w:val="00E31462"/>
    <w:rsid w:val="00E31610"/>
    <w:rsid w:val="00E31805"/>
    <w:rsid w:val="00E326C8"/>
    <w:rsid w:val="00E328BE"/>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844"/>
    <w:rsid w:val="00EF0078"/>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4ACF"/>
    <w:rsid w:val="00F44EB2"/>
    <w:rsid w:val="00F45BC0"/>
    <w:rsid w:val="00F46F1F"/>
    <w:rsid w:val="00F46FDF"/>
    <w:rsid w:val="00F47361"/>
    <w:rsid w:val="00F516C1"/>
    <w:rsid w:val="00F52153"/>
    <w:rsid w:val="00F54EBB"/>
    <w:rsid w:val="00F565D8"/>
    <w:rsid w:val="00F57796"/>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6A7E"/>
    <w:rsid w:val="00FA74B2"/>
    <w:rsid w:val="00FA74CA"/>
    <w:rsid w:val="00FB157C"/>
    <w:rsid w:val="00FB1B32"/>
    <w:rsid w:val="00FB1F6D"/>
    <w:rsid w:val="00FB4386"/>
    <w:rsid w:val="00FB5585"/>
    <w:rsid w:val="00FB584B"/>
    <w:rsid w:val="00FB61BA"/>
    <w:rsid w:val="00FB7E40"/>
    <w:rsid w:val="00FC1977"/>
    <w:rsid w:val="00FC33C0"/>
    <w:rsid w:val="00FC3D91"/>
    <w:rsid w:val="00FC49FB"/>
    <w:rsid w:val="00FC4AB0"/>
    <w:rsid w:val="00FC50CD"/>
    <w:rsid w:val="00FC5BD4"/>
    <w:rsid w:val="00FC7F2D"/>
    <w:rsid w:val="00FD02B7"/>
    <w:rsid w:val="00FD1206"/>
    <w:rsid w:val="00FD1711"/>
    <w:rsid w:val="00FD26EB"/>
    <w:rsid w:val="00FD3B9B"/>
    <w:rsid w:val="00FD47D8"/>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32"/>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32"/>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CE72-1BC0-4CC0-B38D-D7FA7639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1018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ladonnan</cp:lastModifiedBy>
  <cp:revision>3</cp:revision>
  <cp:lastPrinted>2018-02-14T18:26:00Z</cp:lastPrinted>
  <dcterms:created xsi:type="dcterms:W3CDTF">2018-02-14T16:25:00Z</dcterms:created>
  <dcterms:modified xsi:type="dcterms:W3CDTF">2018-02-14T18:26:00Z</dcterms:modified>
</cp:coreProperties>
</file>